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8D5F" w14:textId="152F6D34" w:rsidR="00984770" w:rsidRPr="00227081" w:rsidRDefault="00100899" w:rsidP="003C130A">
      <w:pPr>
        <w:tabs>
          <w:tab w:val="left" w:pos="360"/>
          <w:tab w:val="left" w:pos="720"/>
          <w:tab w:val="right" w:pos="10080"/>
        </w:tabs>
        <w:jc w:val="center"/>
        <w:rPr>
          <w:rFonts w:ascii="Avenir Heavy" w:hAnsi="Avenir Heavy" w:cs="Arial"/>
          <w:noProof/>
          <w:color w:val="33615D"/>
        </w:rPr>
      </w:pPr>
      <w:r>
        <w:rPr>
          <w:rFonts w:ascii="Arial" w:hAnsi="Arial" w:cs="Arial"/>
          <w:b/>
          <w:noProof/>
          <w:color w:val="F15623"/>
          <w:sz w:val="32"/>
        </w:rPr>
        <w:drawing>
          <wp:inline distT="0" distB="0" distL="0" distR="0" wp14:anchorId="0B14E0B1" wp14:editId="0D1C63DA">
            <wp:extent cx="6400800" cy="1457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6400800" cy="1457960"/>
                    </a:xfrm>
                    <a:prstGeom prst="rect">
                      <a:avLst/>
                    </a:prstGeom>
                  </pic:spPr>
                </pic:pic>
              </a:graphicData>
            </a:graphic>
          </wp:inline>
        </w:drawing>
      </w:r>
    </w:p>
    <w:p w14:paraId="73F0AE96" w14:textId="77777777" w:rsidR="00100899" w:rsidRDefault="00100899" w:rsidP="00F10491">
      <w:pPr>
        <w:tabs>
          <w:tab w:val="left" w:pos="360"/>
          <w:tab w:val="left" w:pos="720"/>
          <w:tab w:val="right" w:pos="10080"/>
        </w:tabs>
        <w:rPr>
          <w:rFonts w:ascii="Avenir Heavy" w:hAnsi="Avenir Heavy" w:cs="Arial"/>
          <w:noProof/>
          <w:color w:val="006E82"/>
          <w:sz w:val="40"/>
          <w:szCs w:val="40"/>
        </w:rPr>
      </w:pPr>
    </w:p>
    <w:p w14:paraId="4ADDF980" w14:textId="577D108C" w:rsidR="00253AB8" w:rsidRPr="00100899" w:rsidRDefault="00FB5FD4" w:rsidP="00F10491">
      <w:pPr>
        <w:tabs>
          <w:tab w:val="left" w:pos="360"/>
          <w:tab w:val="left" w:pos="720"/>
          <w:tab w:val="right" w:pos="10080"/>
        </w:tabs>
        <w:rPr>
          <w:rFonts w:ascii="Avenir Heavy" w:hAnsi="Avenir Heavy" w:cs="Arial"/>
          <w:color w:val="70846A"/>
          <w:sz w:val="28"/>
        </w:rPr>
      </w:pPr>
      <w:r w:rsidRPr="00100899">
        <w:rPr>
          <w:rFonts w:ascii="Avenir Heavy" w:hAnsi="Avenir Heavy" w:cs="Arial"/>
          <w:noProof/>
          <w:color w:val="70846A"/>
          <w:sz w:val="40"/>
          <w:szCs w:val="40"/>
        </w:rPr>
        <w:t>NAAEE</w:t>
      </w:r>
      <w:r w:rsidRPr="00100899">
        <w:rPr>
          <w:rFonts w:ascii="Avenir Heavy" w:hAnsi="Avenir Heavy" w:cs="Arial"/>
          <w:color w:val="70846A"/>
          <w:sz w:val="40"/>
          <w:szCs w:val="40"/>
        </w:rPr>
        <w:t xml:space="preserve"> Research Symposium</w:t>
      </w:r>
      <w:r w:rsidR="00253AB8" w:rsidRPr="00100899">
        <w:rPr>
          <w:rFonts w:ascii="Avenir Heavy" w:hAnsi="Avenir Heavy" w:cs="Arial"/>
          <w:color w:val="70846A"/>
          <w:sz w:val="28"/>
        </w:rPr>
        <w:t xml:space="preserve"> </w:t>
      </w:r>
      <w:r w:rsidR="00253AB8" w:rsidRPr="00100899">
        <w:rPr>
          <w:rFonts w:ascii="Avenir Heavy" w:hAnsi="Avenir Heavy" w:cs="Arial"/>
          <w:color w:val="70846A"/>
          <w:sz w:val="28"/>
        </w:rPr>
        <w:tab/>
      </w:r>
    </w:p>
    <w:p w14:paraId="0F468FFB" w14:textId="44399E22" w:rsidR="008724E2" w:rsidRPr="00100899" w:rsidRDefault="000151CB" w:rsidP="00F10491">
      <w:pPr>
        <w:tabs>
          <w:tab w:val="left" w:pos="360"/>
          <w:tab w:val="left" w:pos="720"/>
          <w:tab w:val="right" w:pos="10080"/>
        </w:tabs>
        <w:rPr>
          <w:rFonts w:ascii="Avenir Heavy" w:hAnsi="Avenir Heavy" w:cs="Arial"/>
          <w:color w:val="70846A"/>
        </w:rPr>
      </w:pPr>
      <w:r w:rsidRPr="00100899">
        <w:rPr>
          <w:rFonts w:ascii="Avenir Heavy" w:hAnsi="Avenir Heavy" w:cs="Arial"/>
          <w:color w:val="70846A"/>
          <w:sz w:val="36"/>
          <w:szCs w:val="36"/>
        </w:rPr>
        <w:t>20</w:t>
      </w:r>
      <w:r w:rsidR="005041CE" w:rsidRPr="00100899">
        <w:rPr>
          <w:rFonts w:ascii="Avenir Heavy" w:hAnsi="Avenir Heavy" w:cs="Arial"/>
          <w:color w:val="70846A"/>
          <w:sz w:val="36"/>
          <w:szCs w:val="36"/>
        </w:rPr>
        <w:t>2</w:t>
      </w:r>
      <w:r w:rsidR="00100899">
        <w:rPr>
          <w:rFonts w:ascii="Avenir Heavy" w:hAnsi="Avenir Heavy" w:cs="Arial"/>
          <w:color w:val="70846A"/>
          <w:sz w:val="36"/>
          <w:szCs w:val="36"/>
        </w:rPr>
        <w:t>2</w:t>
      </w:r>
      <w:r w:rsidRPr="00100899">
        <w:rPr>
          <w:rFonts w:ascii="Avenir Heavy" w:hAnsi="Avenir Heavy" w:cs="Arial"/>
          <w:color w:val="70846A"/>
          <w:sz w:val="36"/>
          <w:szCs w:val="36"/>
        </w:rPr>
        <w:t xml:space="preserve"> </w:t>
      </w:r>
      <w:r w:rsidR="00984770" w:rsidRPr="00100899">
        <w:rPr>
          <w:rFonts w:ascii="Avenir Heavy" w:hAnsi="Avenir Heavy" w:cs="Arial"/>
          <w:color w:val="70846A"/>
          <w:sz w:val="36"/>
          <w:szCs w:val="36"/>
        </w:rPr>
        <w:t xml:space="preserve">Draft </w:t>
      </w:r>
      <w:r w:rsidRPr="00100899">
        <w:rPr>
          <w:rFonts w:ascii="Avenir Heavy" w:hAnsi="Avenir Heavy" w:cs="Arial"/>
          <w:color w:val="70846A"/>
          <w:sz w:val="36"/>
          <w:szCs w:val="36"/>
        </w:rPr>
        <w:t xml:space="preserve">Proposal </w:t>
      </w:r>
      <w:r w:rsidR="00D2149A" w:rsidRPr="00100899">
        <w:rPr>
          <w:rFonts w:ascii="Avenir Heavy" w:hAnsi="Avenir Heavy" w:cs="Arial"/>
          <w:color w:val="70846A"/>
          <w:sz w:val="36"/>
          <w:szCs w:val="36"/>
        </w:rPr>
        <w:t>Form</w:t>
      </w:r>
      <w:r w:rsidR="00253AB8" w:rsidRPr="00100899">
        <w:rPr>
          <w:rFonts w:ascii="Avenir Heavy" w:hAnsi="Avenir Heavy" w:cs="Arial"/>
          <w:color w:val="70846A"/>
        </w:rPr>
        <w:t xml:space="preserve"> </w:t>
      </w:r>
      <w:r w:rsidR="00984770" w:rsidRPr="00100899">
        <w:rPr>
          <w:rFonts w:ascii="Avenir Heavy" w:hAnsi="Avenir Heavy" w:cs="Arial"/>
          <w:color w:val="70846A"/>
        </w:rPr>
        <w:tab/>
      </w:r>
    </w:p>
    <w:p w14:paraId="0D68C711" w14:textId="6C6A27F4" w:rsidR="000151CB" w:rsidRPr="00100899" w:rsidRDefault="00984770" w:rsidP="00F10491">
      <w:pPr>
        <w:tabs>
          <w:tab w:val="left" w:pos="360"/>
          <w:tab w:val="left" w:pos="720"/>
          <w:tab w:val="right" w:pos="10080"/>
        </w:tabs>
        <w:rPr>
          <w:rFonts w:ascii="Arial" w:hAnsi="Arial" w:cs="Arial"/>
          <w:color w:val="6F2E71"/>
        </w:rPr>
      </w:pPr>
      <w:r w:rsidRPr="005A227C">
        <w:rPr>
          <w:rFonts w:ascii="Avenir Heavy" w:hAnsi="Avenir Heavy" w:cs="Arial"/>
          <w:color w:val="4B4BA3"/>
          <w:sz w:val="36"/>
          <w:szCs w:val="36"/>
        </w:rPr>
        <w:t xml:space="preserve">Submission Deadline: </w:t>
      </w:r>
      <w:r w:rsidR="00100899" w:rsidRPr="005A227C">
        <w:rPr>
          <w:rFonts w:ascii="Avenir Heavy" w:hAnsi="Avenir Heavy" w:cs="Arial"/>
          <w:color w:val="4B4BA3"/>
          <w:sz w:val="36"/>
          <w:szCs w:val="36"/>
        </w:rPr>
        <w:t>April 29, 2022</w:t>
      </w:r>
      <w:r w:rsidR="00253AB8" w:rsidRPr="00100899">
        <w:rPr>
          <w:rFonts w:ascii="Arial" w:hAnsi="Arial" w:cs="Arial"/>
          <w:color w:val="6F2E71"/>
        </w:rPr>
        <w:tab/>
      </w:r>
    </w:p>
    <w:p w14:paraId="40D5CF71" w14:textId="77777777" w:rsidR="000151CB" w:rsidRPr="00F71771" w:rsidRDefault="000151CB" w:rsidP="00F10491">
      <w:pPr>
        <w:tabs>
          <w:tab w:val="left" w:pos="360"/>
          <w:tab w:val="left" w:pos="720"/>
          <w:tab w:val="left" w:leader="underscore" w:pos="10066"/>
        </w:tabs>
        <w:rPr>
          <w:rFonts w:ascii="Arial" w:hAnsi="Arial" w:cs="Arial"/>
          <w:b/>
          <w:color w:val="007F97"/>
        </w:rPr>
      </w:pPr>
      <w:r w:rsidRPr="00F71771">
        <w:rPr>
          <w:rFonts w:ascii="Arial" w:hAnsi="Arial" w:cs="Arial"/>
          <w:b/>
          <w:color w:val="007F97"/>
        </w:rPr>
        <w:tab/>
      </w:r>
    </w:p>
    <w:p w14:paraId="13A82866" w14:textId="3F67EFF6" w:rsidR="000151CB" w:rsidRPr="00F71771" w:rsidRDefault="000151CB" w:rsidP="00F10491">
      <w:pPr>
        <w:tabs>
          <w:tab w:val="left" w:pos="360"/>
          <w:tab w:val="left" w:pos="720"/>
          <w:tab w:val="left" w:leader="underscore" w:pos="10066"/>
        </w:tabs>
        <w:rPr>
          <w:rFonts w:ascii="Arial" w:hAnsi="Arial" w:cs="Arial"/>
          <w:sz w:val="28"/>
        </w:rPr>
      </w:pPr>
      <w:r w:rsidRPr="00043A30">
        <w:rPr>
          <w:rFonts w:ascii="Arial" w:hAnsi="Arial" w:cs="Arial"/>
          <w:sz w:val="28"/>
        </w:rPr>
        <w:t xml:space="preserve">Before completing your proposal, please be sure to read the </w:t>
      </w:r>
      <w:hyperlink r:id="rId7" w:history="1">
        <w:r w:rsidRPr="00043A30">
          <w:rPr>
            <w:rStyle w:val="Hyperlink"/>
            <w:rFonts w:ascii="Arial" w:hAnsi="Arial" w:cs="Arial"/>
            <w:b/>
            <w:sz w:val="28"/>
          </w:rPr>
          <w:t>Research Symposium Call for Presentations</w:t>
        </w:r>
      </w:hyperlink>
      <w:r w:rsidRPr="00043A30">
        <w:rPr>
          <w:rFonts w:ascii="Arial" w:hAnsi="Arial" w:cs="Arial"/>
          <w:sz w:val="28"/>
        </w:rPr>
        <w:t xml:space="preserve">, which describes </w:t>
      </w:r>
      <w:r w:rsidR="00D2149A">
        <w:rPr>
          <w:rFonts w:ascii="Arial" w:hAnsi="Arial" w:cs="Arial"/>
          <w:sz w:val="28"/>
        </w:rPr>
        <w:t>this year’s review criteria</w:t>
      </w:r>
      <w:r w:rsidRPr="00043A30">
        <w:rPr>
          <w:rFonts w:ascii="Arial" w:hAnsi="Arial" w:cs="Arial"/>
          <w:sz w:val="28"/>
        </w:rPr>
        <w:t xml:space="preserve"> and explains many of the </w:t>
      </w:r>
      <w:r w:rsidR="00D2149A">
        <w:rPr>
          <w:rFonts w:ascii="Arial" w:hAnsi="Arial" w:cs="Arial"/>
          <w:sz w:val="28"/>
        </w:rPr>
        <w:t xml:space="preserve">following </w:t>
      </w:r>
      <w:r w:rsidRPr="00043A30">
        <w:rPr>
          <w:rFonts w:ascii="Arial" w:hAnsi="Arial" w:cs="Arial"/>
          <w:sz w:val="28"/>
        </w:rPr>
        <w:t>options.</w:t>
      </w:r>
      <w:r w:rsidRPr="00F71771">
        <w:rPr>
          <w:rFonts w:ascii="Arial" w:hAnsi="Arial" w:cs="Arial"/>
          <w:sz w:val="28"/>
        </w:rPr>
        <w:t xml:space="preserve"> </w:t>
      </w:r>
    </w:p>
    <w:p w14:paraId="35229444" w14:textId="77777777" w:rsidR="000151CB" w:rsidRPr="00F71771" w:rsidRDefault="000151CB" w:rsidP="00F10491">
      <w:pPr>
        <w:tabs>
          <w:tab w:val="left" w:pos="360"/>
          <w:tab w:val="left" w:pos="720"/>
        </w:tabs>
        <w:rPr>
          <w:rFonts w:ascii="Arial" w:hAnsi="Arial" w:cs="Arial"/>
          <w:sz w:val="28"/>
        </w:rPr>
      </w:pPr>
    </w:p>
    <w:p w14:paraId="1EA253E2" w14:textId="34CF4994" w:rsidR="00D21D7B" w:rsidRPr="00F71771" w:rsidRDefault="00A47B34" w:rsidP="00F10491">
      <w:pPr>
        <w:tabs>
          <w:tab w:val="left" w:pos="360"/>
          <w:tab w:val="left" w:pos="720"/>
        </w:tabs>
        <w:rPr>
          <w:rFonts w:ascii="Arial" w:hAnsi="Arial" w:cs="Arial"/>
          <w:sz w:val="28"/>
        </w:rPr>
      </w:pPr>
      <w:r>
        <w:rPr>
          <w:rFonts w:ascii="Arial" w:hAnsi="Arial" w:cs="Arial"/>
          <w:sz w:val="28"/>
        </w:rPr>
        <w:t xml:space="preserve">Completing this form is optional. </w:t>
      </w:r>
      <w:r w:rsidR="000151CB" w:rsidRPr="00F71771">
        <w:rPr>
          <w:rFonts w:ascii="Arial" w:hAnsi="Arial" w:cs="Arial"/>
          <w:sz w:val="28"/>
        </w:rPr>
        <w:t xml:space="preserve">To streamline your online submission process, </w:t>
      </w:r>
      <w:r w:rsidR="00552B5C" w:rsidRPr="00F71771">
        <w:rPr>
          <w:rFonts w:ascii="Arial" w:hAnsi="Arial" w:cs="Arial"/>
          <w:sz w:val="28"/>
        </w:rPr>
        <w:t xml:space="preserve">you </w:t>
      </w:r>
      <w:r w:rsidR="00D2149A">
        <w:rPr>
          <w:rFonts w:ascii="Arial" w:hAnsi="Arial" w:cs="Arial"/>
          <w:sz w:val="28"/>
        </w:rPr>
        <w:t>may wish to</w:t>
      </w:r>
      <w:r w:rsidR="00552B5C" w:rsidRPr="00F71771">
        <w:rPr>
          <w:rFonts w:ascii="Arial" w:hAnsi="Arial" w:cs="Arial"/>
          <w:sz w:val="28"/>
        </w:rPr>
        <w:t xml:space="preserve"> </w:t>
      </w:r>
      <w:r w:rsidR="000151CB" w:rsidRPr="00F71771">
        <w:rPr>
          <w:rFonts w:ascii="Arial" w:hAnsi="Arial" w:cs="Arial"/>
          <w:sz w:val="28"/>
        </w:rPr>
        <w:t xml:space="preserve">draft your proposal using this form, save it on your computer, and transfer (cut and paste) the information to the online submission form. </w:t>
      </w:r>
      <w:r w:rsidR="00D21D7B" w:rsidRPr="008724E2">
        <w:rPr>
          <w:rFonts w:ascii="Arial" w:hAnsi="Arial" w:cs="Arial"/>
          <w:b/>
          <w:sz w:val="28"/>
        </w:rPr>
        <w:t>Proposals must be submitted online.</w:t>
      </w:r>
      <w:r w:rsidR="00D21D7B">
        <w:rPr>
          <w:rFonts w:ascii="Arial" w:hAnsi="Arial" w:cs="Arial"/>
          <w:sz w:val="28"/>
        </w:rPr>
        <w:t xml:space="preserve"> </w:t>
      </w:r>
    </w:p>
    <w:p w14:paraId="2815DCD7" w14:textId="77777777" w:rsidR="000151CB" w:rsidRPr="00F71771" w:rsidRDefault="000151CB" w:rsidP="00F10491">
      <w:pPr>
        <w:tabs>
          <w:tab w:val="left" w:pos="360"/>
          <w:tab w:val="left" w:pos="720"/>
        </w:tabs>
        <w:rPr>
          <w:rFonts w:ascii="Arial" w:hAnsi="Arial" w:cs="Arial"/>
        </w:rPr>
      </w:pPr>
    </w:p>
    <w:p w14:paraId="69C5E537" w14:textId="77777777" w:rsidR="000151CB" w:rsidRPr="008724E2" w:rsidRDefault="000151CB" w:rsidP="005A227C">
      <w:pPr>
        <w:pBdr>
          <w:top w:val="single" w:sz="18" w:space="1" w:color="70846A"/>
          <w:left w:val="single" w:sz="18" w:space="4" w:color="70846A"/>
          <w:bottom w:val="single" w:sz="18" w:space="1" w:color="70846A"/>
          <w:right w:val="single" w:sz="18" w:space="4" w:color="70846A"/>
        </w:pBdr>
        <w:tabs>
          <w:tab w:val="left" w:pos="360"/>
          <w:tab w:val="left" w:pos="720"/>
        </w:tabs>
        <w:jc w:val="center"/>
        <w:rPr>
          <w:rFonts w:ascii="Arial" w:hAnsi="Arial" w:cs="Arial"/>
          <w:b/>
          <w:color w:val="000000"/>
        </w:rPr>
      </w:pPr>
    </w:p>
    <w:p w14:paraId="67F76943" w14:textId="77777777" w:rsidR="000151CB" w:rsidRPr="003C130A" w:rsidRDefault="000151CB" w:rsidP="005A227C">
      <w:pPr>
        <w:pBdr>
          <w:top w:val="single" w:sz="18" w:space="1" w:color="70846A"/>
          <w:left w:val="single" w:sz="18" w:space="4" w:color="70846A"/>
          <w:bottom w:val="single" w:sz="18" w:space="1" w:color="70846A"/>
          <w:right w:val="single" w:sz="18" w:space="4" w:color="70846A"/>
        </w:pBdr>
        <w:tabs>
          <w:tab w:val="left" w:pos="360"/>
          <w:tab w:val="left" w:pos="720"/>
        </w:tabs>
        <w:jc w:val="center"/>
        <w:rPr>
          <w:rFonts w:ascii="Arial" w:hAnsi="Arial" w:cs="Arial"/>
          <w:b/>
          <w:color w:val="2BB673"/>
          <w:sz w:val="32"/>
        </w:rPr>
      </w:pPr>
      <w:r w:rsidRPr="00F71771">
        <w:rPr>
          <w:rFonts w:ascii="Arial" w:hAnsi="Arial" w:cs="Arial"/>
          <w:b/>
          <w:color w:val="000000"/>
          <w:sz w:val="32"/>
        </w:rPr>
        <w:t xml:space="preserve">To use this form, </w:t>
      </w:r>
      <w:r w:rsidRPr="005A227C">
        <w:rPr>
          <w:rFonts w:ascii="Arial" w:hAnsi="Arial" w:cs="Arial"/>
          <w:b/>
          <w:color w:val="6F2E71"/>
          <w:sz w:val="32"/>
        </w:rPr>
        <w:t>click INSIDE the gray boxes</w:t>
      </w:r>
    </w:p>
    <w:p w14:paraId="198E19F7" w14:textId="77777777" w:rsidR="000151CB" w:rsidRPr="00F71771" w:rsidRDefault="000151CB" w:rsidP="005A227C">
      <w:pPr>
        <w:pBdr>
          <w:top w:val="single" w:sz="18" w:space="1" w:color="70846A"/>
          <w:left w:val="single" w:sz="18" w:space="4" w:color="70846A"/>
          <w:bottom w:val="single" w:sz="18" w:space="1" w:color="70846A"/>
          <w:right w:val="single" w:sz="18" w:space="4" w:color="70846A"/>
        </w:pBdr>
        <w:tabs>
          <w:tab w:val="left" w:pos="360"/>
          <w:tab w:val="left" w:pos="720"/>
        </w:tabs>
        <w:jc w:val="center"/>
        <w:rPr>
          <w:rFonts w:ascii="Arial" w:hAnsi="Arial" w:cs="Arial"/>
          <w:b/>
          <w:color w:val="000000"/>
          <w:sz w:val="32"/>
        </w:rPr>
      </w:pPr>
      <w:r w:rsidRPr="00F71771">
        <w:rPr>
          <w:rFonts w:ascii="Arial" w:hAnsi="Arial" w:cs="Arial"/>
          <w:b/>
          <w:color w:val="000000"/>
          <w:sz w:val="32"/>
        </w:rPr>
        <w:t>and type your entries.</w:t>
      </w:r>
    </w:p>
    <w:p w14:paraId="7B86DE69" w14:textId="77777777" w:rsidR="00D15DF1" w:rsidRPr="008724E2" w:rsidRDefault="00D15DF1" w:rsidP="005A227C">
      <w:pPr>
        <w:pBdr>
          <w:top w:val="single" w:sz="18" w:space="1" w:color="70846A"/>
          <w:left w:val="single" w:sz="18" w:space="4" w:color="70846A"/>
          <w:bottom w:val="single" w:sz="18" w:space="1" w:color="70846A"/>
          <w:right w:val="single" w:sz="18" w:space="4" w:color="70846A"/>
        </w:pBdr>
        <w:tabs>
          <w:tab w:val="left" w:pos="360"/>
          <w:tab w:val="left" w:pos="720"/>
        </w:tabs>
        <w:jc w:val="center"/>
        <w:rPr>
          <w:rFonts w:ascii="Arial" w:hAnsi="Arial" w:cs="Arial"/>
          <w:b/>
          <w:color w:val="000000"/>
        </w:rPr>
      </w:pPr>
    </w:p>
    <w:p w14:paraId="000F5F81" w14:textId="77777777" w:rsidR="000151CB" w:rsidRPr="00F71771" w:rsidRDefault="000151CB" w:rsidP="00F10491">
      <w:pPr>
        <w:tabs>
          <w:tab w:val="left" w:pos="360"/>
          <w:tab w:val="left" w:pos="720"/>
        </w:tabs>
        <w:rPr>
          <w:rFonts w:ascii="Arial" w:hAnsi="Arial" w:cs="Arial"/>
        </w:rPr>
      </w:pPr>
    </w:p>
    <w:p w14:paraId="68CF86FE" w14:textId="77777777" w:rsidR="000151CB" w:rsidRPr="00F66711" w:rsidRDefault="000151CB" w:rsidP="00F10491">
      <w:pPr>
        <w:tabs>
          <w:tab w:val="left" w:pos="360"/>
          <w:tab w:val="left" w:pos="720"/>
        </w:tabs>
        <w:rPr>
          <w:rFonts w:ascii="Avenir Heavy" w:hAnsi="Avenir Heavy" w:cs="Arial"/>
          <w:b/>
          <w:bCs/>
          <w:color w:val="6F2E71"/>
          <w:sz w:val="36"/>
          <w:szCs w:val="36"/>
        </w:rPr>
      </w:pPr>
      <w:r w:rsidRPr="00F66711">
        <w:rPr>
          <w:rFonts w:ascii="Avenir Heavy" w:hAnsi="Avenir Heavy" w:cs="Arial"/>
          <w:b/>
          <w:bCs/>
          <w:color w:val="6F2E71"/>
          <w:sz w:val="36"/>
          <w:szCs w:val="36"/>
        </w:rPr>
        <w:t>Tips for Preparing Your Proposal</w:t>
      </w:r>
    </w:p>
    <w:p w14:paraId="7C7AA1C7" w14:textId="188784EA" w:rsidR="00876B7F" w:rsidRPr="00227081" w:rsidRDefault="00227081" w:rsidP="00F10491">
      <w:pPr>
        <w:pStyle w:val="ListParagraph"/>
        <w:widowControl w:val="0"/>
        <w:numPr>
          <w:ilvl w:val="0"/>
          <w:numId w:val="3"/>
        </w:numPr>
        <w:tabs>
          <w:tab w:val="left" w:pos="360"/>
          <w:tab w:val="left" w:pos="720"/>
        </w:tabs>
        <w:autoSpaceDE w:val="0"/>
        <w:autoSpaceDN w:val="0"/>
        <w:adjustRightInd w:val="0"/>
        <w:rPr>
          <w:rFonts w:ascii="Arial" w:hAnsi="Arial" w:cs="Arial"/>
          <w:sz w:val="28"/>
          <w:szCs w:val="28"/>
        </w:rPr>
      </w:pPr>
      <w:r w:rsidRPr="00227081">
        <w:rPr>
          <w:rFonts w:ascii="Arial" w:hAnsi="Arial" w:cs="Arial"/>
          <w:sz w:val="28"/>
          <w:szCs w:val="28"/>
        </w:rPr>
        <w:t xml:space="preserve">The Research Symposium emphasizes the </w:t>
      </w:r>
      <w:r w:rsidRPr="00227081">
        <w:rPr>
          <w:rFonts w:ascii="Arial" w:hAnsi="Arial" w:cs="Arial"/>
          <w:b/>
          <w:i/>
          <w:sz w:val="28"/>
          <w:szCs w:val="28"/>
        </w:rPr>
        <w:t>process</w:t>
      </w:r>
      <w:r w:rsidRPr="00227081">
        <w:rPr>
          <w:rFonts w:ascii="Arial" w:hAnsi="Arial" w:cs="Arial"/>
          <w:sz w:val="28"/>
          <w:szCs w:val="28"/>
        </w:rPr>
        <w:t xml:space="preserve"> of doing EE research. </w:t>
      </w:r>
      <w:r w:rsidRPr="00227081">
        <w:rPr>
          <w:rFonts w:ascii="Arial" w:hAnsi="Arial" w:cs="Arial"/>
          <w:color w:val="181818"/>
          <w:sz w:val="28"/>
          <w:szCs w:val="28"/>
        </w:rPr>
        <w:t xml:space="preserve">Only poster submissions should focus on specific research projects; proposals for all other formats should focus on broader </w:t>
      </w:r>
      <w:r>
        <w:rPr>
          <w:rFonts w:ascii="Arial" w:hAnsi="Arial" w:cs="Arial"/>
          <w:color w:val="181818"/>
          <w:sz w:val="28"/>
          <w:szCs w:val="28"/>
        </w:rPr>
        <w:t>questions of process or impact.</w:t>
      </w:r>
    </w:p>
    <w:p w14:paraId="079D3F2A" w14:textId="5CAE8741" w:rsidR="000151CB" w:rsidRPr="00F71771" w:rsidRDefault="000151CB" w:rsidP="00F10491">
      <w:pPr>
        <w:widowControl w:val="0"/>
        <w:numPr>
          <w:ilvl w:val="0"/>
          <w:numId w:val="3"/>
        </w:numPr>
        <w:tabs>
          <w:tab w:val="left" w:pos="360"/>
          <w:tab w:val="left" w:pos="720"/>
        </w:tabs>
        <w:autoSpaceDE w:val="0"/>
        <w:autoSpaceDN w:val="0"/>
        <w:adjustRightInd w:val="0"/>
        <w:rPr>
          <w:rFonts w:ascii="Arial" w:hAnsi="Arial" w:cs="Arial"/>
          <w:sz w:val="28"/>
        </w:rPr>
      </w:pPr>
      <w:r w:rsidRPr="00F71771">
        <w:rPr>
          <w:rFonts w:ascii="Arial" w:hAnsi="Arial" w:cs="Arial"/>
          <w:sz w:val="28"/>
        </w:rPr>
        <w:t>Be innovative and creative! This is a competitive process</w:t>
      </w:r>
      <w:r w:rsidR="004B6CF7" w:rsidRPr="00F71771">
        <w:rPr>
          <w:rFonts w:ascii="Arial" w:hAnsi="Arial" w:cs="Arial"/>
          <w:sz w:val="28"/>
        </w:rPr>
        <w:t>,</w:t>
      </w:r>
      <w:r w:rsidRPr="00F71771">
        <w:rPr>
          <w:rFonts w:ascii="Arial" w:hAnsi="Arial" w:cs="Arial"/>
          <w:sz w:val="28"/>
        </w:rPr>
        <w:t xml:space="preserve"> and reviewers are </w:t>
      </w:r>
      <w:r w:rsidR="00D2149A">
        <w:rPr>
          <w:rFonts w:ascii="Arial" w:hAnsi="Arial" w:cs="Arial"/>
          <w:sz w:val="28"/>
        </w:rPr>
        <w:t>seeking</w:t>
      </w:r>
      <w:r w:rsidRPr="00F71771">
        <w:rPr>
          <w:rFonts w:ascii="Arial" w:hAnsi="Arial" w:cs="Arial"/>
          <w:sz w:val="28"/>
        </w:rPr>
        <w:t xml:space="preserve"> sessions </w:t>
      </w:r>
      <w:r w:rsidR="00D2149A">
        <w:rPr>
          <w:rFonts w:ascii="Arial" w:hAnsi="Arial" w:cs="Arial"/>
          <w:sz w:val="28"/>
        </w:rPr>
        <w:t>focused on</w:t>
      </w:r>
      <w:r w:rsidRPr="00F71771">
        <w:rPr>
          <w:rFonts w:ascii="Arial" w:hAnsi="Arial" w:cs="Arial"/>
          <w:sz w:val="28"/>
        </w:rPr>
        <w:t xml:space="preserve"> the process </w:t>
      </w:r>
      <w:r w:rsidR="00227081">
        <w:rPr>
          <w:rFonts w:ascii="Arial" w:hAnsi="Arial" w:cs="Arial"/>
          <w:sz w:val="28"/>
        </w:rPr>
        <w:t xml:space="preserve">and impacts </w:t>
      </w:r>
      <w:r w:rsidRPr="00F71771">
        <w:rPr>
          <w:rFonts w:ascii="Arial" w:hAnsi="Arial" w:cs="Arial"/>
          <w:sz w:val="28"/>
        </w:rPr>
        <w:t xml:space="preserve">of doing research that will </w:t>
      </w:r>
      <w:r w:rsidR="00D2149A">
        <w:rPr>
          <w:rFonts w:ascii="Arial" w:hAnsi="Arial" w:cs="Arial"/>
          <w:sz w:val="28"/>
        </w:rPr>
        <w:t>advance our</w:t>
      </w:r>
      <w:r w:rsidRPr="00F71771">
        <w:rPr>
          <w:rFonts w:ascii="Arial" w:hAnsi="Arial" w:cs="Arial"/>
          <w:sz w:val="28"/>
        </w:rPr>
        <w:t xml:space="preserve"> collective thinking </w:t>
      </w:r>
      <w:r w:rsidR="00D2149A">
        <w:rPr>
          <w:rFonts w:ascii="Arial" w:hAnsi="Arial" w:cs="Arial"/>
          <w:sz w:val="28"/>
        </w:rPr>
        <w:t>related to</w:t>
      </w:r>
      <w:r w:rsidR="0030416C" w:rsidRPr="00F71771">
        <w:rPr>
          <w:rFonts w:ascii="Arial" w:hAnsi="Arial" w:cs="Arial"/>
          <w:sz w:val="28"/>
        </w:rPr>
        <w:t xml:space="preserve"> </w:t>
      </w:r>
      <w:r w:rsidRPr="00F71771">
        <w:rPr>
          <w:rFonts w:ascii="Arial" w:hAnsi="Arial" w:cs="Arial"/>
          <w:sz w:val="28"/>
        </w:rPr>
        <w:t>environmental education.</w:t>
      </w:r>
    </w:p>
    <w:p w14:paraId="368CE914" w14:textId="77777777" w:rsidR="000151CB" w:rsidRPr="00F71771" w:rsidRDefault="000151CB" w:rsidP="00F10491">
      <w:pPr>
        <w:widowControl w:val="0"/>
        <w:numPr>
          <w:ilvl w:val="0"/>
          <w:numId w:val="3"/>
        </w:numPr>
        <w:tabs>
          <w:tab w:val="left" w:pos="360"/>
          <w:tab w:val="left" w:pos="720"/>
        </w:tabs>
        <w:autoSpaceDE w:val="0"/>
        <w:autoSpaceDN w:val="0"/>
        <w:adjustRightInd w:val="0"/>
        <w:rPr>
          <w:rFonts w:ascii="Arial" w:hAnsi="Arial" w:cs="Arial"/>
          <w:sz w:val="28"/>
        </w:rPr>
      </w:pPr>
      <w:r w:rsidRPr="00F71771">
        <w:rPr>
          <w:rFonts w:ascii="Arial" w:hAnsi="Arial" w:cs="Arial"/>
          <w:sz w:val="28"/>
        </w:rPr>
        <w:t xml:space="preserve">Avoid abbreviations and acronyms, which may not be familiar to reviewers or conference participants. </w:t>
      </w:r>
    </w:p>
    <w:p w14:paraId="56D66E4B" w14:textId="77777777" w:rsidR="00C04B36" w:rsidRPr="00F71771" w:rsidRDefault="000151CB" w:rsidP="00F10491">
      <w:pPr>
        <w:widowControl w:val="0"/>
        <w:numPr>
          <w:ilvl w:val="0"/>
          <w:numId w:val="3"/>
        </w:numPr>
        <w:tabs>
          <w:tab w:val="left" w:pos="360"/>
          <w:tab w:val="left" w:pos="720"/>
        </w:tabs>
        <w:autoSpaceDE w:val="0"/>
        <w:autoSpaceDN w:val="0"/>
        <w:adjustRightInd w:val="0"/>
        <w:rPr>
          <w:rFonts w:ascii="Arial" w:hAnsi="Arial" w:cs="Arial"/>
          <w:sz w:val="28"/>
        </w:rPr>
      </w:pPr>
      <w:r w:rsidRPr="00F71771">
        <w:rPr>
          <w:rFonts w:ascii="Arial" w:hAnsi="Arial" w:cs="Arial"/>
          <w:sz w:val="28"/>
        </w:rPr>
        <w:t xml:space="preserve">Comply with word limits. NAAEE </w:t>
      </w:r>
      <w:r w:rsidR="00552B5C" w:rsidRPr="00F71771">
        <w:rPr>
          <w:rFonts w:ascii="Arial" w:hAnsi="Arial" w:cs="Arial"/>
          <w:sz w:val="28"/>
        </w:rPr>
        <w:t>reserves the right to</w:t>
      </w:r>
      <w:r w:rsidRPr="00F71771">
        <w:rPr>
          <w:rFonts w:ascii="Arial" w:hAnsi="Arial" w:cs="Arial"/>
          <w:sz w:val="28"/>
        </w:rPr>
        <w:t xml:space="preserve"> edit your entries for length or clarity.</w:t>
      </w:r>
    </w:p>
    <w:p w14:paraId="7B521EC4" w14:textId="77777777" w:rsidR="000151CB" w:rsidRPr="00F71771" w:rsidRDefault="000151CB" w:rsidP="00F10491">
      <w:pPr>
        <w:tabs>
          <w:tab w:val="left" w:pos="360"/>
          <w:tab w:val="left" w:pos="720"/>
          <w:tab w:val="left" w:leader="underscore" w:pos="10066"/>
        </w:tabs>
        <w:rPr>
          <w:rFonts w:ascii="Arial" w:hAnsi="Arial" w:cs="Arial"/>
          <w:b/>
          <w:color w:val="0090FF"/>
          <w:sz w:val="28"/>
        </w:rPr>
      </w:pPr>
    </w:p>
    <w:p w14:paraId="0545AC41" w14:textId="77777777" w:rsidR="00FD3267" w:rsidRDefault="00FD3267" w:rsidP="00F10491">
      <w:pPr>
        <w:keepNext/>
        <w:tabs>
          <w:tab w:val="left" w:pos="360"/>
          <w:tab w:val="left" w:pos="720"/>
        </w:tabs>
        <w:rPr>
          <w:rFonts w:ascii="Arial" w:hAnsi="Arial" w:cs="Arial"/>
          <w:b/>
        </w:rPr>
        <w:sectPr w:rsidR="00FD3267" w:rsidSect="00097F6F">
          <w:type w:val="continuous"/>
          <w:pgSz w:w="12240" w:h="15840"/>
          <w:pgMar w:top="720" w:right="1080" w:bottom="1152" w:left="1080" w:header="720" w:footer="720" w:gutter="0"/>
          <w:cols w:space="720"/>
          <w:noEndnote/>
        </w:sectPr>
      </w:pPr>
    </w:p>
    <w:p w14:paraId="0AC1EEF7" w14:textId="77777777" w:rsidR="00B6457B" w:rsidRPr="00F66711" w:rsidRDefault="00B6457B" w:rsidP="00F10491">
      <w:pPr>
        <w:keepNext/>
        <w:tabs>
          <w:tab w:val="left" w:pos="360"/>
          <w:tab w:val="left" w:pos="720"/>
        </w:tabs>
        <w:rPr>
          <w:rFonts w:ascii="Avenir Heavy" w:hAnsi="Avenir Heavy" w:cs="Arial"/>
          <w:b/>
          <w:bCs/>
          <w:color w:val="6F2E71"/>
          <w:sz w:val="36"/>
          <w:szCs w:val="36"/>
        </w:rPr>
      </w:pPr>
      <w:r w:rsidRPr="00F66711">
        <w:rPr>
          <w:rFonts w:ascii="Avenir Heavy" w:hAnsi="Avenir Heavy" w:cs="Arial"/>
          <w:b/>
          <w:bCs/>
          <w:color w:val="6F2E71"/>
          <w:sz w:val="36"/>
          <w:szCs w:val="36"/>
        </w:rPr>
        <w:lastRenderedPageBreak/>
        <w:t>Session Format</w:t>
      </w:r>
    </w:p>
    <w:p w14:paraId="08283687" w14:textId="4CF932FA" w:rsidR="000151CB" w:rsidRPr="00B6457B" w:rsidRDefault="008022DB" w:rsidP="00F10491">
      <w:pPr>
        <w:keepNext/>
        <w:tabs>
          <w:tab w:val="left" w:pos="360"/>
          <w:tab w:val="left" w:pos="720"/>
        </w:tabs>
        <w:rPr>
          <w:rFonts w:ascii="Arial" w:hAnsi="Arial" w:cs="Arial"/>
          <w:b/>
          <w:color w:val="000000" w:themeColor="text1"/>
        </w:rPr>
      </w:pPr>
      <w:r w:rsidRPr="00B6457B">
        <w:rPr>
          <w:rFonts w:ascii="Arial" w:hAnsi="Arial" w:cs="Arial"/>
          <w:b/>
          <w:color w:val="000000" w:themeColor="text1"/>
        </w:rPr>
        <w:t>1)</w:t>
      </w:r>
      <w:r w:rsidRPr="00B6457B">
        <w:rPr>
          <w:rFonts w:ascii="Arial" w:hAnsi="Arial" w:cs="Arial"/>
          <w:b/>
          <w:color w:val="000000" w:themeColor="text1"/>
        </w:rPr>
        <w:tab/>
      </w:r>
      <w:r w:rsidR="000151CB" w:rsidRPr="00B6457B">
        <w:rPr>
          <w:rFonts w:ascii="Arial" w:hAnsi="Arial" w:cs="Arial"/>
          <w:b/>
          <w:color w:val="000000" w:themeColor="text1"/>
        </w:rPr>
        <w:t xml:space="preserve">Check the session format most appropriate for your proposed session: </w:t>
      </w:r>
    </w:p>
    <w:p w14:paraId="5F01D3E6" w14:textId="77777777" w:rsidR="003C130A" w:rsidRPr="003A286B" w:rsidRDefault="003C130A" w:rsidP="003C130A">
      <w:pPr>
        <w:widowControl w:val="0"/>
        <w:tabs>
          <w:tab w:val="left" w:pos="220"/>
          <w:tab w:val="left" w:pos="720"/>
          <w:tab w:val="left" w:pos="7200"/>
        </w:tabs>
        <w:autoSpaceDE w:val="0"/>
        <w:autoSpaceDN w:val="0"/>
        <w:adjustRightInd w:val="0"/>
        <w:rPr>
          <w:rFonts w:ascii="Arial" w:hAnsi="Arial" w:cs="Arial"/>
          <w:color w:val="181818"/>
        </w:rPr>
      </w:pPr>
    </w:p>
    <w:p w14:paraId="63D21AF5" w14:textId="7FBA2480" w:rsidR="003C130A" w:rsidRPr="003C130A" w:rsidRDefault="005E5FFC" w:rsidP="00A425A5">
      <w:pPr>
        <w:widowControl w:val="0"/>
        <w:tabs>
          <w:tab w:val="left" w:pos="720"/>
          <w:tab w:val="left" w:pos="7200"/>
        </w:tabs>
        <w:autoSpaceDE w:val="0"/>
        <w:autoSpaceDN w:val="0"/>
        <w:adjustRightInd w:val="0"/>
        <w:ind w:left="360"/>
        <w:rPr>
          <w:rFonts w:ascii="Arial" w:hAnsi="Arial" w:cs="Arial"/>
          <w:color w:val="181818"/>
        </w:rPr>
      </w:pPr>
      <w:r w:rsidRPr="008504E3">
        <w:rPr>
          <w:rFonts w:ascii="Arial" w:hAnsi="Arial" w:cs="Arial"/>
          <w:color w:val="181818"/>
        </w:rPr>
        <w:t>The 2022 Research Symposium is a hybrid</w:t>
      </w:r>
      <w:r w:rsidR="002B0486">
        <w:rPr>
          <w:rFonts w:ascii="Arial" w:hAnsi="Arial" w:cs="Arial"/>
          <w:color w:val="181818"/>
        </w:rPr>
        <w:t xml:space="preserve"> event</w:t>
      </w:r>
      <w:r w:rsidRPr="008504E3">
        <w:rPr>
          <w:rFonts w:ascii="Arial" w:hAnsi="Arial" w:cs="Arial"/>
          <w:color w:val="181818"/>
        </w:rPr>
        <w:t>; sessions may be delivered in person in Tucson or virtually. While you may submit different proposals for both the in-person and virtual programs, you must select one option per proposal. You may not submit the same or very similar proposals for both delivery options. Some formats are restricted to one delivery option.</w:t>
      </w:r>
      <w:r w:rsidR="002D4FF9">
        <w:rPr>
          <w:rFonts w:ascii="Arial" w:hAnsi="Arial" w:cs="Arial"/>
          <w:color w:val="181818"/>
        </w:rPr>
        <w:t xml:space="preserve"> (Session format are described in the </w:t>
      </w:r>
      <w:hyperlink r:id="rId8" w:history="1">
        <w:r w:rsidR="002D4FF9" w:rsidRPr="002D4FF9">
          <w:rPr>
            <w:rStyle w:val="Hyperlink"/>
            <w:rFonts w:ascii="Arial" w:hAnsi="Arial" w:cs="Arial"/>
          </w:rPr>
          <w:t xml:space="preserve">Call for </w:t>
        </w:r>
        <w:r w:rsidR="002D4FF9" w:rsidRPr="002D4FF9">
          <w:rPr>
            <w:rStyle w:val="Hyperlink"/>
            <w:rFonts w:ascii="Arial" w:hAnsi="Arial" w:cs="Arial"/>
          </w:rPr>
          <w:t>P</w:t>
        </w:r>
        <w:r w:rsidR="002D4FF9" w:rsidRPr="002D4FF9">
          <w:rPr>
            <w:rStyle w:val="Hyperlink"/>
            <w:rFonts w:ascii="Arial" w:hAnsi="Arial" w:cs="Arial"/>
          </w:rPr>
          <w:t>r</w:t>
        </w:r>
        <w:r w:rsidR="002D4FF9" w:rsidRPr="002D4FF9">
          <w:rPr>
            <w:rStyle w:val="Hyperlink"/>
            <w:rFonts w:ascii="Arial" w:hAnsi="Arial" w:cs="Arial"/>
          </w:rPr>
          <w:t>es</w:t>
        </w:r>
        <w:r w:rsidR="002D4FF9" w:rsidRPr="002D4FF9">
          <w:rPr>
            <w:rStyle w:val="Hyperlink"/>
            <w:rFonts w:ascii="Arial" w:hAnsi="Arial" w:cs="Arial"/>
          </w:rPr>
          <w:t>e</w:t>
        </w:r>
        <w:r w:rsidR="002D4FF9" w:rsidRPr="002D4FF9">
          <w:rPr>
            <w:rStyle w:val="Hyperlink"/>
            <w:rFonts w:ascii="Arial" w:hAnsi="Arial" w:cs="Arial"/>
          </w:rPr>
          <w:t>nt</w:t>
        </w:r>
        <w:r w:rsidR="002D4FF9" w:rsidRPr="002D4FF9">
          <w:rPr>
            <w:rStyle w:val="Hyperlink"/>
            <w:rFonts w:ascii="Arial" w:hAnsi="Arial" w:cs="Arial"/>
          </w:rPr>
          <w:t>a</w:t>
        </w:r>
        <w:r w:rsidR="002D4FF9" w:rsidRPr="002D4FF9">
          <w:rPr>
            <w:rStyle w:val="Hyperlink"/>
            <w:rFonts w:ascii="Arial" w:hAnsi="Arial" w:cs="Arial"/>
          </w:rPr>
          <w:t>tions</w:t>
        </w:r>
      </w:hyperlink>
      <w:r w:rsidR="002D4FF9">
        <w:rPr>
          <w:rFonts w:ascii="Arial" w:hAnsi="Arial" w:cs="Arial"/>
          <w:color w:val="181818"/>
        </w:rPr>
        <w:t xml:space="preserve">.) </w:t>
      </w:r>
    </w:p>
    <w:p w14:paraId="09C088B3" w14:textId="77777777" w:rsidR="00CC15C9" w:rsidRPr="008D1C74" w:rsidRDefault="00CC15C9" w:rsidP="003C130A">
      <w:pPr>
        <w:tabs>
          <w:tab w:val="left" w:pos="360"/>
          <w:tab w:val="left" w:pos="720"/>
        </w:tabs>
        <w:rPr>
          <w:rFonts w:ascii="Arial" w:hAnsi="Arial" w:cs="Arial"/>
        </w:rPr>
      </w:pPr>
    </w:p>
    <w:p w14:paraId="1FD452CC" w14:textId="5362C4A1" w:rsidR="00A425A5" w:rsidRPr="008D1C74" w:rsidRDefault="00A425A5" w:rsidP="00A425A5">
      <w:pPr>
        <w:tabs>
          <w:tab w:val="left" w:pos="360"/>
          <w:tab w:val="left" w:pos="720"/>
        </w:tabs>
        <w:rPr>
          <w:rFonts w:ascii="Arial" w:hAnsi="Arial" w:cs="Arial"/>
        </w:rPr>
      </w:pPr>
      <w:r w:rsidRPr="008D1C74">
        <w:rPr>
          <w:rFonts w:ascii="Arial" w:hAnsi="Arial" w:cs="Arial"/>
        </w:rPr>
        <w:tab/>
      </w:r>
      <w:r w:rsidRPr="008D1C74">
        <w:rPr>
          <w:rFonts w:ascii="Arial" w:hAnsi="Arial" w:cs="Arial"/>
        </w:rPr>
        <w:tab/>
      </w:r>
      <w:r w:rsidRPr="008D1C74">
        <w:rPr>
          <w:rFonts w:ascii="Arial" w:hAnsi="Arial" w:cs="Arial"/>
        </w:rPr>
        <w:fldChar w:fldCharType="begin">
          <w:ffData>
            <w:name w:val="Check11"/>
            <w:enabled/>
            <w:calcOnExit w:val="0"/>
            <w:checkBox>
              <w:sizeAuto/>
              <w:default w:val="0"/>
            </w:checkBox>
          </w:ffData>
        </w:fldChar>
      </w:r>
      <w:bookmarkStart w:id="0" w:name="Check11"/>
      <w:r w:rsidRPr="008D1C74">
        <w:rPr>
          <w:rFonts w:ascii="Arial" w:hAnsi="Arial" w:cs="Arial"/>
        </w:rPr>
        <w:instrText xml:space="preserve"> FORMCHECKBOX </w:instrText>
      </w:r>
      <w:r>
        <w:rPr>
          <w:rFonts w:ascii="Arial" w:hAnsi="Arial" w:cs="Arial"/>
        </w:rPr>
      </w:r>
      <w:r>
        <w:rPr>
          <w:rFonts w:ascii="Arial" w:hAnsi="Arial" w:cs="Arial"/>
        </w:rPr>
        <w:fldChar w:fldCharType="separate"/>
      </w:r>
      <w:r w:rsidRPr="008D1C74">
        <w:rPr>
          <w:rFonts w:ascii="Arial" w:hAnsi="Arial" w:cs="Arial"/>
        </w:rPr>
        <w:fldChar w:fldCharType="end"/>
      </w:r>
      <w:bookmarkEnd w:id="0"/>
      <w:r w:rsidRPr="008D1C74">
        <w:rPr>
          <w:rFonts w:ascii="Arial" w:hAnsi="Arial" w:cs="Arial"/>
        </w:rPr>
        <w:t xml:space="preserve"> </w:t>
      </w:r>
      <w:r>
        <w:rPr>
          <w:rFonts w:ascii="Arial" w:hAnsi="Arial" w:cs="Arial"/>
        </w:rPr>
        <w:t>Research Panel</w:t>
      </w:r>
      <w:r>
        <w:rPr>
          <w:rFonts w:ascii="Arial" w:hAnsi="Arial" w:cs="Arial"/>
        </w:rPr>
        <w:t xml:space="preserve"> (45 minutes, in-person</w:t>
      </w:r>
      <w:r w:rsidR="002D4FF9">
        <w:rPr>
          <w:rFonts w:ascii="Arial" w:hAnsi="Arial" w:cs="Arial"/>
        </w:rPr>
        <w:t xml:space="preserve">, </w:t>
      </w:r>
      <w:r>
        <w:rPr>
          <w:rFonts w:ascii="Arial" w:hAnsi="Arial" w:cs="Arial"/>
        </w:rPr>
        <w:t>virtual</w:t>
      </w:r>
      <w:r w:rsidR="002D4FF9">
        <w:rPr>
          <w:rFonts w:ascii="Arial" w:hAnsi="Arial" w:cs="Arial"/>
        </w:rPr>
        <w:t xml:space="preserve"> live, or virtual prerecorded</w:t>
      </w:r>
      <w:r>
        <w:rPr>
          <w:rFonts w:ascii="Arial" w:hAnsi="Arial" w:cs="Arial"/>
        </w:rPr>
        <w:t xml:space="preserve">) </w:t>
      </w:r>
    </w:p>
    <w:p w14:paraId="3A490296" w14:textId="1EF405C8" w:rsidR="000151CB" w:rsidRDefault="000D3150" w:rsidP="00F10491">
      <w:pPr>
        <w:tabs>
          <w:tab w:val="left" w:pos="360"/>
          <w:tab w:val="left" w:pos="720"/>
        </w:tabs>
        <w:ind w:left="720"/>
        <w:rPr>
          <w:rFonts w:ascii="Arial" w:hAnsi="Arial" w:cs="Arial"/>
        </w:rPr>
      </w:pPr>
      <w:r w:rsidRPr="008D1C74">
        <w:rPr>
          <w:rFonts w:ascii="Arial" w:hAnsi="Arial" w:cs="Arial"/>
        </w:rPr>
        <w:fldChar w:fldCharType="begin">
          <w:ffData>
            <w:name w:val="Check10"/>
            <w:enabled/>
            <w:calcOnExit w:val="0"/>
            <w:checkBox>
              <w:sizeAuto/>
              <w:default w:val="0"/>
            </w:checkBox>
          </w:ffData>
        </w:fldChar>
      </w:r>
      <w:bookmarkStart w:id="1" w:name="Check10"/>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bookmarkEnd w:id="1"/>
      <w:r w:rsidR="000151CB" w:rsidRPr="008D1C74">
        <w:rPr>
          <w:rFonts w:ascii="Arial" w:hAnsi="Arial" w:cs="Arial"/>
        </w:rPr>
        <w:t xml:space="preserve"> Research Poster</w:t>
      </w:r>
      <w:r w:rsidR="00A57740" w:rsidRPr="008D1C74">
        <w:rPr>
          <w:rFonts w:ascii="Arial" w:hAnsi="Arial" w:cs="Arial"/>
        </w:rPr>
        <w:t xml:space="preserve"> </w:t>
      </w:r>
      <w:r w:rsidR="00A425A5">
        <w:rPr>
          <w:rFonts w:ascii="Arial" w:hAnsi="Arial" w:cs="Arial"/>
        </w:rPr>
        <w:t>(In-person, on-demand)</w:t>
      </w:r>
    </w:p>
    <w:p w14:paraId="367C0F01" w14:textId="41A1419E" w:rsidR="00A425A5" w:rsidRPr="008D1C74" w:rsidRDefault="00A425A5" w:rsidP="00F10491">
      <w:pPr>
        <w:tabs>
          <w:tab w:val="left" w:pos="360"/>
          <w:tab w:val="left" w:pos="720"/>
        </w:tabs>
        <w:ind w:left="720"/>
        <w:rPr>
          <w:rFonts w:ascii="Arial" w:hAnsi="Arial" w:cs="Arial"/>
        </w:rPr>
      </w:pPr>
      <w:r w:rsidRPr="008D1C74">
        <w:rPr>
          <w:rFonts w:ascii="Arial" w:hAnsi="Arial" w:cs="Arial"/>
        </w:rPr>
        <w:fldChar w:fldCharType="begin">
          <w:ffData>
            <w:name w:val="Check10"/>
            <w:enabled/>
            <w:calcOnExit w:val="0"/>
            <w:checkBox>
              <w:sizeAuto/>
              <w:default w:val="0"/>
            </w:checkBox>
          </w:ffData>
        </w:fldChar>
      </w:r>
      <w:r w:rsidRPr="008D1C74">
        <w:rPr>
          <w:rFonts w:ascii="Arial" w:hAnsi="Arial" w:cs="Arial"/>
        </w:rPr>
        <w:instrText xml:space="preserve"> FORMCHECKBOX </w:instrText>
      </w:r>
      <w:r>
        <w:rPr>
          <w:rFonts w:ascii="Arial" w:hAnsi="Arial" w:cs="Arial"/>
        </w:rPr>
      </w:r>
      <w:r>
        <w:rPr>
          <w:rFonts w:ascii="Arial" w:hAnsi="Arial" w:cs="Arial"/>
        </w:rPr>
        <w:fldChar w:fldCharType="separate"/>
      </w:r>
      <w:r w:rsidRPr="008D1C74">
        <w:rPr>
          <w:rFonts w:ascii="Arial" w:hAnsi="Arial" w:cs="Arial"/>
        </w:rPr>
        <w:fldChar w:fldCharType="end"/>
      </w:r>
      <w:r>
        <w:rPr>
          <w:rFonts w:ascii="Arial" w:hAnsi="Arial" w:cs="Arial"/>
        </w:rPr>
        <w:t xml:space="preserve"> Research Presentation (</w:t>
      </w:r>
      <w:r w:rsidR="002D4FF9">
        <w:rPr>
          <w:rFonts w:ascii="Arial" w:hAnsi="Arial" w:cs="Arial"/>
        </w:rPr>
        <w:t>10 minutes, virtual prerecorded)</w:t>
      </w:r>
    </w:p>
    <w:p w14:paraId="5A22E7DB" w14:textId="38690BB4" w:rsidR="000151CB" w:rsidRPr="008D1C74" w:rsidRDefault="000151CB" w:rsidP="00F10491">
      <w:pPr>
        <w:tabs>
          <w:tab w:val="left" w:pos="360"/>
          <w:tab w:val="left" w:pos="720"/>
        </w:tabs>
        <w:ind w:left="720"/>
        <w:rPr>
          <w:rFonts w:ascii="Arial" w:hAnsi="Arial" w:cs="Arial"/>
        </w:rPr>
      </w:pPr>
      <w:r w:rsidRPr="008D1C74">
        <w:rPr>
          <w:rFonts w:ascii="Arial" w:hAnsi="Arial" w:cs="Arial"/>
        </w:rPr>
        <w:fldChar w:fldCharType="begin">
          <w:ffData>
            <w:name w:val="Check5"/>
            <w:enabled/>
            <w:calcOnExit w:val="0"/>
            <w:checkBox>
              <w:sizeAuto/>
              <w:default w:val="0"/>
            </w:checkBox>
          </w:ffData>
        </w:fldChar>
      </w:r>
      <w:bookmarkStart w:id="2" w:name="Check5"/>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bookmarkEnd w:id="2"/>
      <w:r w:rsidRPr="008D1C74">
        <w:rPr>
          <w:rFonts w:ascii="Arial" w:hAnsi="Arial" w:cs="Arial"/>
        </w:rPr>
        <w:t xml:space="preserve"> </w:t>
      </w:r>
      <w:r w:rsidR="008D1C74" w:rsidRPr="008D1C74">
        <w:rPr>
          <w:rFonts w:ascii="Arial" w:hAnsi="Arial" w:cs="Arial"/>
        </w:rPr>
        <w:t>Research Roundtable</w:t>
      </w:r>
      <w:r w:rsidR="002D4FF9">
        <w:rPr>
          <w:rFonts w:ascii="Arial" w:hAnsi="Arial" w:cs="Arial"/>
        </w:rPr>
        <w:t xml:space="preserve"> (45 minutes, in-person or virtual live)</w:t>
      </w:r>
    </w:p>
    <w:p w14:paraId="26D663E8" w14:textId="7B651388" w:rsidR="000151CB" w:rsidRPr="00F71771" w:rsidRDefault="000151CB" w:rsidP="00F10491">
      <w:pPr>
        <w:tabs>
          <w:tab w:val="left" w:pos="360"/>
          <w:tab w:val="left" w:pos="720"/>
        </w:tabs>
        <w:ind w:left="720"/>
        <w:rPr>
          <w:rFonts w:ascii="Arial" w:hAnsi="Arial" w:cs="Arial"/>
        </w:rPr>
      </w:pPr>
      <w:r w:rsidRPr="008D1C74">
        <w:rPr>
          <w:rFonts w:ascii="Arial" w:hAnsi="Arial" w:cs="Arial"/>
        </w:rPr>
        <w:fldChar w:fldCharType="begin">
          <w:ffData>
            <w:name w:val="Check6"/>
            <w:enabled/>
            <w:calcOnExit w:val="0"/>
            <w:checkBox>
              <w:sizeAuto/>
              <w:default w:val="0"/>
            </w:checkBox>
          </w:ffData>
        </w:fldChar>
      </w:r>
      <w:bookmarkStart w:id="3" w:name="Check6"/>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bookmarkEnd w:id="3"/>
      <w:r w:rsidRPr="008D1C74">
        <w:rPr>
          <w:rFonts w:ascii="Arial" w:hAnsi="Arial" w:cs="Arial"/>
        </w:rPr>
        <w:t xml:space="preserve"> Research Workshop</w:t>
      </w:r>
      <w:r w:rsidRPr="00F71771">
        <w:rPr>
          <w:rFonts w:ascii="Arial" w:hAnsi="Arial" w:cs="Arial"/>
        </w:rPr>
        <w:t xml:space="preserve"> </w:t>
      </w:r>
      <w:r w:rsidR="002D4FF9">
        <w:rPr>
          <w:rFonts w:ascii="Arial" w:hAnsi="Arial" w:cs="Arial"/>
        </w:rPr>
        <w:t xml:space="preserve">(60 minutes, in-person or virtual live) </w:t>
      </w:r>
    </w:p>
    <w:p w14:paraId="54BC7113" w14:textId="77777777" w:rsidR="006D4BAB" w:rsidRPr="00F71771" w:rsidRDefault="006D4BAB" w:rsidP="00F10491">
      <w:pPr>
        <w:tabs>
          <w:tab w:val="left" w:pos="360"/>
          <w:tab w:val="left" w:pos="720"/>
        </w:tabs>
        <w:rPr>
          <w:rFonts w:ascii="Arial" w:hAnsi="Arial" w:cs="Arial"/>
        </w:rPr>
      </w:pPr>
    </w:p>
    <w:p w14:paraId="4D8EF5B6" w14:textId="20438CEC" w:rsidR="00AD5309" w:rsidRPr="00F66711" w:rsidRDefault="00AD5309" w:rsidP="00F10491">
      <w:pPr>
        <w:keepNext/>
        <w:tabs>
          <w:tab w:val="left" w:pos="360"/>
          <w:tab w:val="left" w:pos="720"/>
        </w:tabs>
        <w:rPr>
          <w:rFonts w:ascii="Avenir Heavy" w:hAnsi="Avenir Heavy" w:cs="Arial"/>
          <w:b/>
          <w:bCs/>
          <w:color w:val="6F2E71"/>
          <w:sz w:val="36"/>
          <w:szCs w:val="36"/>
        </w:rPr>
      </w:pPr>
      <w:r w:rsidRPr="00F66711">
        <w:rPr>
          <w:rFonts w:ascii="Avenir Heavy" w:hAnsi="Avenir Heavy" w:cs="Arial"/>
          <w:b/>
          <w:bCs/>
          <w:color w:val="6F2E71"/>
          <w:sz w:val="36"/>
          <w:szCs w:val="36"/>
        </w:rPr>
        <w:t>Information About Your Proposed Session</w:t>
      </w:r>
    </w:p>
    <w:p w14:paraId="5C4ABE64" w14:textId="7A8AB70A" w:rsidR="000151CB" w:rsidRPr="00AD5309" w:rsidRDefault="00AD5309" w:rsidP="00F10491">
      <w:pPr>
        <w:keepNext/>
        <w:tabs>
          <w:tab w:val="left" w:pos="360"/>
          <w:tab w:val="left" w:pos="720"/>
        </w:tabs>
        <w:rPr>
          <w:rFonts w:ascii="Arial" w:hAnsi="Arial" w:cs="Arial"/>
          <w:b/>
          <w:color w:val="70846A"/>
        </w:rPr>
      </w:pPr>
      <w:r w:rsidRPr="00AD5309">
        <w:rPr>
          <w:rFonts w:ascii="Arial" w:hAnsi="Arial" w:cs="Arial"/>
          <w:b/>
          <w:color w:val="70846A"/>
        </w:rPr>
        <w:t>1</w:t>
      </w:r>
      <w:r w:rsidR="008022DB" w:rsidRPr="00AD5309">
        <w:rPr>
          <w:rFonts w:ascii="Arial" w:hAnsi="Arial" w:cs="Arial"/>
          <w:b/>
          <w:color w:val="70846A"/>
        </w:rPr>
        <w:t>)</w:t>
      </w:r>
      <w:r w:rsidR="008022DB" w:rsidRPr="00AD5309">
        <w:rPr>
          <w:rFonts w:ascii="Arial" w:hAnsi="Arial" w:cs="Arial"/>
          <w:b/>
          <w:color w:val="70846A"/>
        </w:rPr>
        <w:tab/>
      </w:r>
      <w:r w:rsidR="000151CB" w:rsidRPr="00AD5309">
        <w:rPr>
          <w:rFonts w:ascii="Arial" w:hAnsi="Arial" w:cs="Arial"/>
          <w:b/>
          <w:color w:val="70846A"/>
        </w:rPr>
        <w:t>Title</w:t>
      </w:r>
    </w:p>
    <w:p w14:paraId="3A76F006" w14:textId="77777777" w:rsidR="0055017A" w:rsidRPr="00F71771" w:rsidRDefault="005F2AD3" w:rsidP="00F10491">
      <w:pPr>
        <w:widowControl w:val="0"/>
        <w:numPr>
          <w:ilvl w:val="0"/>
          <w:numId w:val="3"/>
        </w:numPr>
        <w:tabs>
          <w:tab w:val="left" w:pos="360"/>
          <w:tab w:val="left" w:pos="720"/>
        </w:tabs>
        <w:autoSpaceDE w:val="0"/>
        <w:autoSpaceDN w:val="0"/>
        <w:adjustRightInd w:val="0"/>
        <w:rPr>
          <w:rFonts w:ascii="Arial" w:hAnsi="Arial" w:cs="Arial"/>
        </w:rPr>
      </w:pPr>
      <w:r w:rsidRPr="00F71771">
        <w:rPr>
          <w:rFonts w:ascii="Arial" w:hAnsi="Arial" w:cs="Arial"/>
        </w:rPr>
        <w:t>Your title should</w:t>
      </w:r>
      <w:r w:rsidR="000151CB" w:rsidRPr="00F71771">
        <w:rPr>
          <w:rFonts w:ascii="Arial" w:hAnsi="Arial" w:cs="Arial"/>
        </w:rPr>
        <w:t xml:space="preserve"> clearly describe </w:t>
      </w:r>
      <w:r w:rsidRPr="00F71771">
        <w:rPr>
          <w:rFonts w:ascii="Arial" w:hAnsi="Arial" w:cs="Arial"/>
        </w:rPr>
        <w:t xml:space="preserve">your </w:t>
      </w:r>
      <w:r w:rsidR="000151CB" w:rsidRPr="00F71771">
        <w:rPr>
          <w:rFonts w:ascii="Arial" w:hAnsi="Arial" w:cs="Arial"/>
        </w:rPr>
        <w:t xml:space="preserve">session </w:t>
      </w:r>
      <w:r w:rsidRPr="00F71771">
        <w:rPr>
          <w:rFonts w:ascii="Arial" w:hAnsi="Arial" w:cs="Arial"/>
        </w:rPr>
        <w:t xml:space="preserve">and is </w:t>
      </w:r>
      <w:r w:rsidRPr="00F71771">
        <w:rPr>
          <w:rFonts w:ascii="Arial" w:hAnsi="Arial" w:cs="Arial"/>
          <w:b/>
        </w:rPr>
        <w:t>limited to</w:t>
      </w:r>
      <w:r w:rsidR="000151CB" w:rsidRPr="00F71771">
        <w:rPr>
          <w:rFonts w:ascii="Arial" w:hAnsi="Arial" w:cs="Arial"/>
          <w:b/>
        </w:rPr>
        <w:t xml:space="preserve"> 10 words</w:t>
      </w:r>
      <w:r w:rsidR="000151CB" w:rsidRPr="00F71771">
        <w:rPr>
          <w:rFonts w:ascii="Arial" w:hAnsi="Arial" w:cs="Arial"/>
        </w:rPr>
        <w:t>.</w:t>
      </w:r>
      <w:r w:rsidRPr="00F71771">
        <w:rPr>
          <w:rFonts w:ascii="Arial" w:hAnsi="Arial" w:cs="Arial"/>
        </w:rPr>
        <w:t xml:space="preserve"> </w:t>
      </w:r>
    </w:p>
    <w:p w14:paraId="7FE2ED05" w14:textId="6F8FD035" w:rsidR="000151CB" w:rsidRDefault="005F2AD3" w:rsidP="00F10491">
      <w:pPr>
        <w:widowControl w:val="0"/>
        <w:numPr>
          <w:ilvl w:val="0"/>
          <w:numId w:val="3"/>
        </w:numPr>
        <w:tabs>
          <w:tab w:val="left" w:pos="360"/>
          <w:tab w:val="left" w:pos="720"/>
        </w:tabs>
        <w:autoSpaceDE w:val="0"/>
        <w:autoSpaceDN w:val="0"/>
        <w:adjustRightInd w:val="0"/>
        <w:rPr>
          <w:rFonts w:ascii="Arial" w:hAnsi="Arial" w:cs="Arial"/>
        </w:rPr>
      </w:pPr>
      <w:r w:rsidRPr="00F71771">
        <w:rPr>
          <w:rFonts w:ascii="Arial" w:hAnsi="Arial" w:cs="Arial"/>
        </w:rPr>
        <w:t>Use Book Title Style</w:t>
      </w:r>
      <w:r w:rsidR="008D1C74">
        <w:rPr>
          <w:rFonts w:ascii="Arial" w:hAnsi="Arial" w:cs="Arial"/>
        </w:rPr>
        <w:t xml:space="preserve"> (upper</w:t>
      </w:r>
      <w:r w:rsidR="00C74824">
        <w:rPr>
          <w:rFonts w:ascii="Arial" w:hAnsi="Arial" w:cs="Arial"/>
        </w:rPr>
        <w:t>case first letters)</w:t>
      </w:r>
      <w:r w:rsidR="0055017A" w:rsidRPr="00F71771">
        <w:rPr>
          <w:rFonts w:ascii="Arial" w:hAnsi="Arial" w:cs="Arial"/>
        </w:rPr>
        <w:t xml:space="preserve">. </w:t>
      </w:r>
      <w:r w:rsidR="000F0631">
        <w:rPr>
          <w:rFonts w:ascii="Arial" w:hAnsi="Arial" w:cs="Arial"/>
        </w:rPr>
        <w:t xml:space="preserve">Please do </w:t>
      </w:r>
      <w:r w:rsidR="000F0631" w:rsidRPr="000F0631">
        <w:rPr>
          <w:rFonts w:ascii="Arial" w:hAnsi="Arial" w:cs="Arial"/>
          <w:b/>
        </w:rPr>
        <w:t>not</w:t>
      </w:r>
      <w:r w:rsidR="000F0631">
        <w:rPr>
          <w:rFonts w:ascii="Arial" w:hAnsi="Arial" w:cs="Arial"/>
        </w:rPr>
        <w:t xml:space="preserve"> enter your title in all caps. </w:t>
      </w:r>
    </w:p>
    <w:p w14:paraId="41A68A39" w14:textId="121914EB" w:rsidR="00A57740" w:rsidRPr="00F71771" w:rsidRDefault="00A57740" w:rsidP="00F10491">
      <w:pPr>
        <w:widowControl w:val="0"/>
        <w:numPr>
          <w:ilvl w:val="0"/>
          <w:numId w:val="3"/>
        </w:numPr>
        <w:tabs>
          <w:tab w:val="left" w:pos="360"/>
          <w:tab w:val="left" w:pos="720"/>
        </w:tabs>
        <w:autoSpaceDE w:val="0"/>
        <w:autoSpaceDN w:val="0"/>
        <w:adjustRightInd w:val="0"/>
        <w:rPr>
          <w:rFonts w:ascii="Arial" w:hAnsi="Arial" w:cs="Arial"/>
        </w:rPr>
      </w:pPr>
      <w:r>
        <w:rPr>
          <w:rFonts w:ascii="Arial" w:hAnsi="Arial" w:cs="Arial"/>
        </w:rPr>
        <w:t xml:space="preserve">NAAEE may edit your title for length and clarity. </w:t>
      </w:r>
    </w:p>
    <w:p w14:paraId="3FABC6A9" w14:textId="77777777" w:rsidR="00953C37" w:rsidRPr="00F71771" w:rsidRDefault="00953C37" w:rsidP="00F10491">
      <w:pPr>
        <w:tabs>
          <w:tab w:val="left" w:pos="360"/>
          <w:tab w:val="left" w:pos="720"/>
        </w:tabs>
        <w:ind w:left="720"/>
        <w:rPr>
          <w:rFonts w:ascii="Arial" w:hAnsi="Arial" w:cs="Arial"/>
        </w:rPr>
      </w:pPr>
    </w:p>
    <w:p w14:paraId="3BF12653" w14:textId="77777777" w:rsidR="000151CB" w:rsidRPr="00F71771" w:rsidRDefault="00803D8A" w:rsidP="00F10491">
      <w:pPr>
        <w:tabs>
          <w:tab w:val="left" w:pos="360"/>
          <w:tab w:val="left" w:pos="720"/>
        </w:tabs>
        <w:ind w:left="720"/>
        <w:rPr>
          <w:rFonts w:ascii="Arial" w:hAnsi="Arial" w:cs="Arial"/>
        </w:rPr>
      </w:pPr>
      <w:r w:rsidRPr="008A4FFE">
        <w:rPr>
          <w:rFonts w:ascii="Arial" w:hAnsi="Arial" w:cs="Arial"/>
          <w:color w:val="BF994B"/>
        </w:rPr>
        <w:sym w:font="Wingdings" w:char="F0E8"/>
      </w:r>
      <w:r w:rsidR="00953C37" w:rsidRPr="00F71771">
        <w:rPr>
          <w:rFonts w:ascii="Arial" w:hAnsi="Arial" w:cs="Arial"/>
        </w:rPr>
        <w:t xml:space="preserve">Click </w:t>
      </w:r>
      <w:r w:rsidR="00953C37" w:rsidRPr="00F71771">
        <w:rPr>
          <w:rFonts w:ascii="Arial" w:hAnsi="Arial" w:cs="Arial"/>
          <w:b/>
        </w:rPr>
        <w:t>inside</w:t>
      </w:r>
      <w:r w:rsidR="00953C37" w:rsidRPr="00F71771">
        <w:rPr>
          <w:rFonts w:ascii="Arial" w:hAnsi="Arial" w:cs="Arial"/>
        </w:rPr>
        <w:t xml:space="preserve"> the gray box to enter your title: </w:t>
      </w:r>
      <w:r w:rsidR="00DB2C88">
        <w:rPr>
          <w:rFonts w:ascii="Arial" w:hAnsi="Arial" w:cs="Arial"/>
        </w:rPr>
        <w:fldChar w:fldCharType="begin">
          <w:ffData>
            <w:name w:val="Text1"/>
            <w:enabled/>
            <w:calcOnExit w:val="0"/>
            <w:textInput>
              <w:maxLength w:val="110"/>
              <w:format w:val="TITLE CASE"/>
            </w:textInput>
          </w:ffData>
        </w:fldChar>
      </w:r>
      <w:bookmarkStart w:id="4" w:name="Text1"/>
      <w:r w:rsidR="00DB2C88">
        <w:rPr>
          <w:rFonts w:ascii="Arial" w:hAnsi="Arial" w:cs="Arial"/>
        </w:rPr>
        <w:instrText xml:space="preserve"> FORMTEXT </w:instrText>
      </w:r>
      <w:r w:rsidR="00DB2C88">
        <w:rPr>
          <w:rFonts w:ascii="Arial" w:hAnsi="Arial" w:cs="Arial"/>
        </w:rPr>
      </w:r>
      <w:r w:rsidR="00DB2C88">
        <w:rPr>
          <w:rFonts w:ascii="Arial" w:hAnsi="Arial" w:cs="Arial"/>
        </w:rPr>
        <w:fldChar w:fldCharType="separate"/>
      </w:r>
      <w:r w:rsidR="00DB2C88">
        <w:rPr>
          <w:rFonts w:ascii="Arial" w:hAnsi="Arial" w:cs="Arial"/>
          <w:noProof/>
        </w:rPr>
        <w:t> </w:t>
      </w:r>
      <w:r w:rsidR="00DB2C88">
        <w:rPr>
          <w:rFonts w:ascii="Arial" w:hAnsi="Arial" w:cs="Arial"/>
          <w:noProof/>
        </w:rPr>
        <w:t> </w:t>
      </w:r>
      <w:r w:rsidR="00DB2C88">
        <w:rPr>
          <w:rFonts w:ascii="Arial" w:hAnsi="Arial" w:cs="Arial"/>
          <w:noProof/>
        </w:rPr>
        <w:t> </w:t>
      </w:r>
      <w:r w:rsidR="00DB2C88">
        <w:rPr>
          <w:rFonts w:ascii="Arial" w:hAnsi="Arial" w:cs="Arial"/>
          <w:noProof/>
        </w:rPr>
        <w:t> </w:t>
      </w:r>
      <w:r w:rsidR="00DB2C88">
        <w:rPr>
          <w:rFonts w:ascii="Arial" w:hAnsi="Arial" w:cs="Arial"/>
          <w:noProof/>
        </w:rPr>
        <w:t> </w:t>
      </w:r>
      <w:r w:rsidR="00DB2C88">
        <w:rPr>
          <w:rFonts w:ascii="Arial" w:hAnsi="Arial" w:cs="Arial"/>
        </w:rPr>
        <w:fldChar w:fldCharType="end"/>
      </w:r>
      <w:bookmarkEnd w:id="4"/>
    </w:p>
    <w:p w14:paraId="2D580B54" w14:textId="77777777" w:rsidR="006D4BAB" w:rsidRPr="00F71771" w:rsidRDefault="006D4BAB" w:rsidP="00F10491">
      <w:pPr>
        <w:tabs>
          <w:tab w:val="left" w:pos="360"/>
          <w:tab w:val="left" w:pos="720"/>
        </w:tabs>
        <w:rPr>
          <w:rFonts w:ascii="Arial" w:hAnsi="Arial" w:cs="Arial"/>
          <w:caps/>
        </w:rPr>
      </w:pPr>
    </w:p>
    <w:p w14:paraId="25B772CE" w14:textId="3E9D7D82" w:rsidR="000151CB" w:rsidRPr="00AD5309" w:rsidRDefault="00AD5309" w:rsidP="00F10491">
      <w:pPr>
        <w:keepNext/>
        <w:tabs>
          <w:tab w:val="left" w:pos="360"/>
          <w:tab w:val="left" w:pos="720"/>
        </w:tabs>
        <w:rPr>
          <w:rFonts w:ascii="Arial" w:hAnsi="Arial" w:cs="Arial"/>
          <w:color w:val="70846A"/>
        </w:rPr>
      </w:pPr>
      <w:r w:rsidRPr="00AD5309">
        <w:rPr>
          <w:rFonts w:ascii="Arial" w:hAnsi="Arial" w:cs="Arial"/>
          <w:b/>
          <w:caps/>
          <w:color w:val="70846A"/>
        </w:rPr>
        <w:t>2</w:t>
      </w:r>
      <w:r w:rsidR="000151CB" w:rsidRPr="00AD5309">
        <w:rPr>
          <w:rFonts w:ascii="Arial" w:hAnsi="Arial" w:cs="Arial"/>
          <w:b/>
          <w:caps/>
          <w:color w:val="70846A"/>
        </w:rPr>
        <w:t>)</w:t>
      </w:r>
      <w:r w:rsidR="008022DB" w:rsidRPr="00AD5309">
        <w:rPr>
          <w:rFonts w:ascii="Arial" w:hAnsi="Arial" w:cs="Arial"/>
          <w:b/>
          <w:caps/>
          <w:color w:val="70846A"/>
        </w:rPr>
        <w:tab/>
      </w:r>
      <w:r w:rsidR="000151CB" w:rsidRPr="00AD5309">
        <w:rPr>
          <w:rFonts w:ascii="Arial" w:hAnsi="Arial" w:cs="Arial"/>
          <w:b/>
          <w:color w:val="70846A"/>
        </w:rPr>
        <w:t>Summary</w:t>
      </w:r>
    </w:p>
    <w:p w14:paraId="319F715E" w14:textId="3974A56D" w:rsidR="007E0B66" w:rsidRPr="003C130A" w:rsidRDefault="000151CB" w:rsidP="00F10491">
      <w:pPr>
        <w:widowControl w:val="0"/>
        <w:numPr>
          <w:ilvl w:val="0"/>
          <w:numId w:val="5"/>
        </w:numPr>
        <w:tabs>
          <w:tab w:val="left" w:pos="360"/>
          <w:tab w:val="left" w:pos="720"/>
        </w:tabs>
        <w:autoSpaceDE w:val="0"/>
        <w:autoSpaceDN w:val="0"/>
        <w:adjustRightInd w:val="0"/>
        <w:rPr>
          <w:rFonts w:ascii="Arial" w:hAnsi="Arial" w:cs="Arial"/>
          <w:color w:val="181818"/>
        </w:rPr>
      </w:pPr>
      <w:r w:rsidRPr="003C130A">
        <w:rPr>
          <w:rFonts w:ascii="Arial" w:hAnsi="Arial" w:cs="Arial"/>
          <w:color w:val="181818"/>
        </w:rPr>
        <w:t xml:space="preserve">This </w:t>
      </w:r>
      <w:r w:rsidR="00C05FF1" w:rsidRPr="003C130A">
        <w:rPr>
          <w:rFonts w:ascii="Arial" w:hAnsi="Arial" w:cs="Arial"/>
          <w:color w:val="181818"/>
        </w:rPr>
        <w:t xml:space="preserve">summary </w:t>
      </w:r>
      <w:r w:rsidRPr="003C130A">
        <w:rPr>
          <w:rFonts w:ascii="Arial" w:hAnsi="Arial" w:cs="Arial"/>
          <w:color w:val="181818"/>
        </w:rPr>
        <w:t xml:space="preserve">is </w:t>
      </w:r>
      <w:r w:rsidR="007E0B66" w:rsidRPr="003C130A">
        <w:rPr>
          <w:rFonts w:ascii="Arial" w:hAnsi="Arial" w:cs="Arial"/>
          <w:color w:val="181818"/>
        </w:rPr>
        <w:t xml:space="preserve">your </w:t>
      </w:r>
      <w:r w:rsidRPr="003C130A">
        <w:rPr>
          <w:rFonts w:ascii="Arial" w:hAnsi="Arial" w:cs="Arial"/>
          <w:color w:val="181818"/>
        </w:rPr>
        <w:t>"</w:t>
      </w:r>
      <w:r w:rsidR="007E0B66" w:rsidRPr="003C130A">
        <w:rPr>
          <w:rFonts w:ascii="Arial" w:hAnsi="Arial" w:cs="Arial"/>
          <w:color w:val="181818"/>
        </w:rPr>
        <w:t xml:space="preserve">marketing </w:t>
      </w:r>
      <w:r w:rsidRPr="003C130A">
        <w:rPr>
          <w:rFonts w:ascii="Arial" w:hAnsi="Arial" w:cs="Arial"/>
          <w:color w:val="181818"/>
        </w:rPr>
        <w:t xml:space="preserve">pitch" </w:t>
      </w:r>
      <w:r w:rsidR="0030416C" w:rsidRPr="003C130A">
        <w:rPr>
          <w:rFonts w:ascii="Arial" w:hAnsi="Arial" w:cs="Arial"/>
          <w:color w:val="181818"/>
        </w:rPr>
        <w:t>for</w:t>
      </w:r>
      <w:r w:rsidRPr="003C130A">
        <w:rPr>
          <w:rFonts w:ascii="Arial" w:hAnsi="Arial" w:cs="Arial"/>
          <w:color w:val="181818"/>
        </w:rPr>
        <w:t xml:space="preserve"> your session</w:t>
      </w:r>
      <w:r w:rsidR="00F57EAC" w:rsidRPr="003C130A">
        <w:rPr>
          <w:rFonts w:ascii="Arial" w:hAnsi="Arial" w:cs="Arial"/>
          <w:color w:val="181818"/>
        </w:rPr>
        <w:t xml:space="preserve"> and is </w:t>
      </w:r>
      <w:r w:rsidR="00F57EAC" w:rsidRPr="003C130A">
        <w:rPr>
          <w:rFonts w:ascii="Arial" w:hAnsi="Arial" w:cs="Arial"/>
          <w:b/>
          <w:color w:val="181818"/>
        </w:rPr>
        <w:t>limited to 5</w:t>
      </w:r>
      <w:r w:rsidR="00C05FF1" w:rsidRPr="003C130A">
        <w:rPr>
          <w:rFonts w:ascii="Arial" w:hAnsi="Arial" w:cs="Arial"/>
          <w:b/>
          <w:color w:val="181818"/>
        </w:rPr>
        <w:t>0 words</w:t>
      </w:r>
      <w:r w:rsidRPr="003C130A">
        <w:rPr>
          <w:rFonts w:ascii="Arial" w:hAnsi="Arial" w:cs="Arial"/>
          <w:color w:val="181818"/>
        </w:rPr>
        <w:t xml:space="preserve">. </w:t>
      </w:r>
    </w:p>
    <w:p w14:paraId="09BC01C9" w14:textId="4CCCEF20" w:rsidR="00286417" w:rsidRPr="003C130A" w:rsidRDefault="000151CB" w:rsidP="00F10491">
      <w:pPr>
        <w:widowControl w:val="0"/>
        <w:numPr>
          <w:ilvl w:val="0"/>
          <w:numId w:val="5"/>
        </w:numPr>
        <w:tabs>
          <w:tab w:val="left" w:pos="360"/>
          <w:tab w:val="left" w:pos="720"/>
        </w:tabs>
        <w:autoSpaceDE w:val="0"/>
        <w:autoSpaceDN w:val="0"/>
        <w:adjustRightInd w:val="0"/>
        <w:rPr>
          <w:rFonts w:ascii="Arial" w:hAnsi="Arial" w:cs="Arial"/>
          <w:color w:val="181818"/>
        </w:rPr>
      </w:pPr>
      <w:r w:rsidRPr="003C130A">
        <w:rPr>
          <w:rFonts w:ascii="Arial" w:hAnsi="Arial" w:cs="Arial"/>
          <w:color w:val="181818"/>
        </w:rPr>
        <w:t xml:space="preserve">Use clear and engaging language that will </w:t>
      </w:r>
      <w:r w:rsidR="0055017A" w:rsidRPr="003C130A">
        <w:rPr>
          <w:rFonts w:ascii="Arial" w:hAnsi="Arial" w:cs="Arial"/>
          <w:color w:val="181818"/>
        </w:rPr>
        <w:t xml:space="preserve">attract </w:t>
      </w:r>
      <w:r w:rsidRPr="003C130A">
        <w:rPr>
          <w:rFonts w:ascii="Arial" w:hAnsi="Arial" w:cs="Arial"/>
          <w:color w:val="181818"/>
        </w:rPr>
        <w:t>participants</w:t>
      </w:r>
      <w:r w:rsidR="000655A7" w:rsidRPr="003C130A">
        <w:rPr>
          <w:rFonts w:ascii="Arial" w:hAnsi="Arial" w:cs="Arial"/>
          <w:color w:val="181818"/>
        </w:rPr>
        <w:t xml:space="preserve"> to your session</w:t>
      </w:r>
      <w:r w:rsidRPr="003C130A">
        <w:rPr>
          <w:rFonts w:ascii="Arial" w:hAnsi="Arial" w:cs="Arial"/>
          <w:color w:val="181818"/>
        </w:rPr>
        <w:t xml:space="preserve">. </w:t>
      </w:r>
    </w:p>
    <w:p w14:paraId="5511392D" w14:textId="77777777" w:rsidR="003C130A" w:rsidRPr="003C130A" w:rsidRDefault="00263E05" w:rsidP="003C130A">
      <w:pPr>
        <w:pStyle w:val="ListParagraph"/>
        <w:widowControl w:val="0"/>
        <w:numPr>
          <w:ilvl w:val="0"/>
          <w:numId w:val="5"/>
        </w:numPr>
        <w:autoSpaceDE w:val="0"/>
        <w:autoSpaceDN w:val="0"/>
        <w:adjustRightInd w:val="0"/>
        <w:contextualSpacing/>
        <w:rPr>
          <w:rFonts w:ascii="Arial" w:hAnsi="Arial" w:cs="Arial"/>
          <w:color w:val="181818"/>
          <w:sz w:val="24"/>
          <w:szCs w:val="24"/>
        </w:rPr>
      </w:pPr>
      <w:r w:rsidRPr="003C130A">
        <w:rPr>
          <w:rFonts w:ascii="Arial" w:hAnsi="Arial" w:cs="Arial"/>
          <w:color w:val="181818"/>
          <w:sz w:val="24"/>
          <w:szCs w:val="24"/>
        </w:rPr>
        <w:t>Research p</w:t>
      </w:r>
      <w:r w:rsidR="00A36E98" w:rsidRPr="003C130A">
        <w:rPr>
          <w:rFonts w:ascii="Arial" w:hAnsi="Arial" w:cs="Arial"/>
          <w:color w:val="181818"/>
          <w:sz w:val="24"/>
          <w:szCs w:val="24"/>
        </w:rPr>
        <w:t>oster</w:t>
      </w:r>
      <w:r w:rsidR="006931BB" w:rsidRPr="003C130A">
        <w:rPr>
          <w:rFonts w:ascii="Arial" w:hAnsi="Arial" w:cs="Arial"/>
          <w:color w:val="181818"/>
          <w:sz w:val="24"/>
          <w:szCs w:val="24"/>
        </w:rPr>
        <w:t xml:space="preserve">s </w:t>
      </w:r>
      <w:r w:rsidR="00D2149A" w:rsidRPr="003C130A">
        <w:rPr>
          <w:rFonts w:ascii="Arial" w:hAnsi="Arial" w:cs="Arial"/>
          <w:color w:val="181818"/>
          <w:sz w:val="24"/>
          <w:szCs w:val="24"/>
        </w:rPr>
        <w:t>may share</w:t>
      </w:r>
      <w:r w:rsidR="00A36E98" w:rsidRPr="003C130A">
        <w:rPr>
          <w:rFonts w:ascii="Arial" w:hAnsi="Arial" w:cs="Arial"/>
          <w:color w:val="181818"/>
          <w:sz w:val="24"/>
          <w:szCs w:val="24"/>
        </w:rPr>
        <w:t xml:space="preserve"> </w:t>
      </w:r>
      <w:r w:rsidR="00D2149A" w:rsidRPr="003C130A">
        <w:rPr>
          <w:rFonts w:ascii="Arial" w:hAnsi="Arial" w:cs="Arial"/>
          <w:color w:val="181818"/>
          <w:sz w:val="24"/>
          <w:szCs w:val="24"/>
        </w:rPr>
        <w:t>findings from completed</w:t>
      </w:r>
      <w:r w:rsidR="00A36E98" w:rsidRPr="003C130A">
        <w:rPr>
          <w:rFonts w:ascii="Arial" w:hAnsi="Arial" w:cs="Arial"/>
          <w:color w:val="181818"/>
          <w:sz w:val="24"/>
          <w:szCs w:val="24"/>
        </w:rPr>
        <w:t xml:space="preserve"> research</w:t>
      </w:r>
      <w:r w:rsidR="00D2149A" w:rsidRPr="003C130A">
        <w:rPr>
          <w:rFonts w:ascii="Arial" w:hAnsi="Arial" w:cs="Arial"/>
          <w:color w:val="181818"/>
          <w:sz w:val="24"/>
          <w:szCs w:val="24"/>
        </w:rPr>
        <w:t>;</w:t>
      </w:r>
      <w:r w:rsidR="0055017A" w:rsidRPr="003C130A">
        <w:rPr>
          <w:rFonts w:ascii="Arial" w:hAnsi="Arial" w:cs="Arial"/>
          <w:color w:val="181818"/>
          <w:sz w:val="24"/>
          <w:szCs w:val="24"/>
        </w:rPr>
        <w:t xml:space="preserve"> </w:t>
      </w:r>
      <w:r w:rsidR="003C130A" w:rsidRPr="003C130A">
        <w:rPr>
          <w:rFonts w:ascii="Arial" w:hAnsi="Arial" w:cs="Arial"/>
          <w:color w:val="181818"/>
          <w:sz w:val="24"/>
          <w:szCs w:val="24"/>
        </w:rPr>
        <w:t>panel and roundtable presentations</w:t>
      </w:r>
      <w:r w:rsidR="002449D3" w:rsidRPr="003C130A">
        <w:rPr>
          <w:rFonts w:ascii="Arial" w:hAnsi="Arial" w:cs="Arial"/>
          <w:color w:val="181818"/>
          <w:sz w:val="24"/>
          <w:szCs w:val="24"/>
        </w:rPr>
        <w:t xml:space="preserve"> </w:t>
      </w:r>
      <w:r w:rsidR="003C130A" w:rsidRPr="003C130A">
        <w:rPr>
          <w:rFonts w:ascii="Arial" w:hAnsi="Arial" w:cs="Arial"/>
          <w:color w:val="181818"/>
          <w:sz w:val="24"/>
          <w:szCs w:val="24"/>
        </w:rPr>
        <w:t>should focus on discourse of broader questions of research process or impact, and workshops should provide guidance on research practice.</w:t>
      </w:r>
    </w:p>
    <w:p w14:paraId="0578E9B5" w14:textId="5A4D823E" w:rsidR="005F2AD3" w:rsidRPr="003C130A" w:rsidRDefault="00AD5309" w:rsidP="00F10491">
      <w:pPr>
        <w:widowControl w:val="0"/>
        <w:numPr>
          <w:ilvl w:val="0"/>
          <w:numId w:val="5"/>
        </w:numPr>
        <w:tabs>
          <w:tab w:val="left" w:pos="360"/>
          <w:tab w:val="left" w:pos="720"/>
        </w:tabs>
        <w:autoSpaceDE w:val="0"/>
        <w:autoSpaceDN w:val="0"/>
        <w:adjustRightInd w:val="0"/>
        <w:rPr>
          <w:rFonts w:ascii="Arial" w:hAnsi="Arial" w:cs="Arial"/>
          <w:color w:val="181818"/>
        </w:rPr>
      </w:pPr>
      <w:r>
        <w:rPr>
          <w:rFonts w:ascii="Arial" w:hAnsi="Arial" w:cs="Arial"/>
          <w:color w:val="181818"/>
        </w:rPr>
        <w:t>If your proposed session is selected, this summary will be included in the Research Symposium program to help attendees make their session choices.</w:t>
      </w:r>
    </w:p>
    <w:p w14:paraId="057D6E76" w14:textId="3803592B" w:rsidR="007E0B66" w:rsidRPr="003C130A" w:rsidRDefault="007E0B66" w:rsidP="00F10491">
      <w:pPr>
        <w:widowControl w:val="0"/>
        <w:numPr>
          <w:ilvl w:val="0"/>
          <w:numId w:val="5"/>
        </w:numPr>
        <w:tabs>
          <w:tab w:val="left" w:pos="360"/>
          <w:tab w:val="left" w:pos="720"/>
        </w:tabs>
        <w:autoSpaceDE w:val="0"/>
        <w:autoSpaceDN w:val="0"/>
        <w:adjustRightInd w:val="0"/>
        <w:rPr>
          <w:rFonts w:ascii="Arial" w:hAnsi="Arial" w:cs="Arial"/>
          <w:color w:val="181818"/>
        </w:rPr>
      </w:pPr>
      <w:r w:rsidRPr="003C130A">
        <w:rPr>
          <w:rFonts w:ascii="Arial" w:hAnsi="Arial" w:cs="Arial"/>
          <w:color w:val="181818"/>
        </w:rPr>
        <w:t xml:space="preserve">NAAEE may edit your summary for length or clarity. </w:t>
      </w:r>
    </w:p>
    <w:p w14:paraId="0AAA87F8" w14:textId="4805FD58" w:rsidR="00953C37" w:rsidRPr="00F71771" w:rsidRDefault="00953C37" w:rsidP="00AD5309">
      <w:pPr>
        <w:tabs>
          <w:tab w:val="left" w:pos="360"/>
          <w:tab w:val="left" w:pos="720"/>
        </w:tabs>
        <w:ind w:left="360"/>
        <w:rPr>
          <w:rFonts w:ascii="Arial" w:hAnsi="Arial" w:cs="Arial"/>
        </w:rPr>
      </w:pPr>
    </w:p>
    <w:p w14:paraId="4B2EE5F2" w14:textId="77777777" w:rsidR="000151CB" w:rsidRPr="00F71771" w:rsidRDefault="00803D8A" w:rsidP="00F10491">
      <w:pPr>
        <w:tabs>
          <w:tab w:val="left" w:pos="360"/>
          <w:tab w:val="left" w:pos="720"/>
        </w:tabs>
        <w:ind w:left="720"/>
        <w:rPr>
          <w:rFonts w:ascii="Arial" w:hAnsi="Arial" w:cs="Arial"/>
        </w:rPr>
      </w:pPr>
      <w:r w:rsidRPr="00AD5309">
        <w:rPr>
          <w:rFonts w:ascii="Arial" w:hAnsi="Arial" w:cs="Arial"/>
          <w:color w:val="4B4BA3"/>
        </w:rPr>
        <w:sym w:font="Wingdings" w:char="F0E8"/>
      </w:r>
      <w:r w:rsidR="00953C37" w:rsidRPr="00F71771">
        <w:rPr>
          <w:rFonts w:ascii="Arial" w:hAnsi="Arial" w:cs="Arial"/>
        </w:rPr>
        <w:t xml:space="preserve">Click </w:t>
      </w:r>
      <w:r w:rsidR="00953C37" w:rsidRPr="00F71771">
        <w:rPr>
          <w:rFonts w:ascii="Arial" w:hAnsi="Arial" w:cs="Arial"/>
          <w:b/>
        </w:rPr>
        <w:t>inside</w:t>
      </w:r>
      <w:r w:rsidR="00953C37" w:rsidRPr="00F71771">
        <w:rPr>
          <w:rFonts w:ascii="Arial" w:hAnsi="Arial" w:cs="Arial"/>
        </w:rPr>
        <w:t xml:space="preserve"> the gray box to enter your summary: </w:t>
      </w:r>
      <w:r w:rsidR="00DB2C88">
        <w:rPr>
          <w:rFonts w:ascii="Arial" w:hAnsi="Arial" w:cs="Arial"/>
        </w:rPr>
        <w:fldChar w:fldCharType="begin">
          <w:ffData>
            <w:name w:val="Text12"/>
            <w:enabled/>
            <w:calcOnExit w:val="0"/>
            <w:textInput/>
          </w:ffData>
        </w:fldChar>
      </w:r>
      <w:bookmarkStart w:id="5" w:name="Text12"/>
      <w:r w:rsidR="00DB2C88">
        <w:rPr>
          <w:rFonts w:ascii="Arial" w:hAnsi="Arial" w:cs="Arial"/>
        </w:rPr>
        <w:instrText xml:space="preserve"> FORMTEXT </w:instrText>
      </w:r>
      <w:r w:rsidR="00DB2C88">
        <w:rPr>
          <w:rFonts w:ascii="Arial" w:hAnsi="Arial" w:cs="Arial"/>
        </w:rPr>
      </w:r>
      <w:r w:rsidR="00DB2C88">
        <w:rPr>
          <w:rFonts w:ascii="Arial" w:hAnsi="Arial" w:cs="Arial"/>
        </w:rPr>
        <w:fldChar w:fldCharType="separate"/>
      </w:r>
      <w:r w:rsidR="00DB2C88">
        <w:rPr>
          <w:rFonts w:ascii="Arial" w:hAnsi="Arial" w:cs="Arial"/>
          <w:noProof/>
        </w:rPr>
        <w:t> </w:t>
      </w:r>
      <w:r w:rsidR="00DB2C88">
        <w:rPr>
          <w:rFonts w:ascii="Arial" w:hAnsi="Arial" w:cs="Arial"/>
          <w:noProof/>
        </w:rPr>
        <w:t> </w:t>
      </w:r>
      <w:r w:rsidR="00DB2C88">
        <w:rPr>
          <w:rFonts w:ascii="Arial" w:hAnsi="Arial" w:cs="Arial"/>
          <w:noProof/>
        </w:rPr>
        <w:t> </w:t>
      </w:r>
      <w:r w:rsidR="00DB2C88">
        <w:rPr>
          <w:rFonts w:ascii="Arial" w:hAnsi="Arial" w:cs="Arial"/>
          <w:noProof/>
        </w:rPr>
        <w:t> </w:t>
      </w:r>
      <w:r w:rsidR="00DB2C88">
        <w:rPr>
          <w:rFonts w:ascii="Arial" w:hAnsi="Arial" w:cs="Arial"/>
          <w:noProof/>
        </w:rPr>
        <w:t> </w:t>
      </w:r>
      <w:r w:rsidR="00DB2C88">
        <w:rPr>
          <w:rFonts w:ascii="Arial" w:hAnsi="Arial" w:cs="Arial"/>
        </w:rPr>
        <w:fldChar w:fldCharType="end"/>
      </w:r>
      <w:bookmarkEnd w:id="5"/>
    </w:p>
    <w:p w14:paraId="61385F3C" w14:textId="77777777" w:rsidR="006D4BAB" w:rsidRPr="00F71771" w:rsidRDefault="006D4BAB" w:rsidP="00F10491">
      <w:pPr>
        <w:tabs>
          <w:tab w:val="left" w:pos="360"/>
          <w:tab w:val="left" w:pos="720"/>
        </w:tabs>
        <w:rPr>
          <w:rFonts w:ascii="Arial" w:hAnsi="Arial" w:cs="Arial"/>
        </w:rPr>
      </w:pPr>
    </w:p>
    <w:p w14:paraId="4AAA7755" w14:textId="5B1ED2C3" w:rsidR="000151CB" w:rsidRPr="00AD5309" w:rsidRDefault="00AD5309" w:rsidP="00F10491">
      <w:pPr>
        <w:keepNext/>
        <w:tabs>
          <w:tab w:val="left" w:pos="360"/>
          <w:tab w:val="left" w:pos="720"/>
        </w:tabs>
        <w:rPr>
          <w:rFonts w:ascii="Arial" w:hAnsi="Arial" w:cs="Arial"/>
          <w:b/>
          <w:color w:val="70846A"/>
        </w:rPr>
      </w:pPr>
      <w:r>
        <w:rPr>
          <w:rFonts w:ascii="Arial" w:hAnsi="Arial" w:cs="Arial"/>
          <w:b/>
          <w:color w:val="70846A"/>
        </w:rPr>
        <w:t>3</w:t>
      </w:r>
      <w:r w:rsidR="008022DB" w:rsidRPr="00AD5309">
        <w:rPr>
          <w:rFonts w:ascii="Arial" w:hAnsi="Arial" w:cs="Arial"/>
          <w:b/>
          <w:color w:val="70846A"/>
        </w:rPr>
        <w:t>)</w:t>
      </w:r>
      <w:r w:rsidR="008022DB" w:rsidRPr="00AD5309">
        <w:rPr>
          <w:rFonts w:ascii="Arial" w:hAnsi="Arial" w:cs="Arial"/>
          <w:b/>
          <w:color w:val="70846A"/>
        </w:rPr>
        <w:tab/>
      </w:r>
      <w:r w:rsidR="000151CB" w:rsidRPr="00AD5309">
        <w:rPr>
          <w:rFonts w:ascii="Arial" w:hAnsi="Arial" w:cs="Arial"/>
          <w:b/>
          <w:color w:val="70846A"/>
        </w:rPr>
        <w:t xml:space="preserve">Description </w:t>
      </w:r>
    </w:p>
    <w:p w14:paraId="08B0DF5C" w14:textId="77777777" w:rsidR="008F1433" w:rsidRDefault="00C05FF1" w:rsidP="00F10491">
      <w:pPr>
        <w:widowControl w:val="0"/>
        <w:numPr>
          <w:ilvl w:val="0"/>
          <w:numId w:val="6"/>
        </w:numPr>
        <w:tabs>
          <w:tab w:val="left" w:pos="360"/>
          <w:tab w:val="left" w:pos="720"/>
        </w:tabs>
        <w:autoSpaceDE w:val="0"/>
        <w:autoSpaceDN w:val="0"/>
        <w:adjustRightInd w:val="0"/>
        <w:rPr>
          <w:rFonts w:ascii="Arial" w:hAnsi="Arial" w:cs="Arial"/>
          <w:color w:val="181818"/>
          <w:szCs w:val="26"/>
        </w:rPr>
      </w:pPr>
      <w:r w:rsidRPr="00F71771">
        <w:rPr>
          <w:rFonts w:ascii="Arial" w:hAnsi="Arial" w:cs="Arial"/>
          <w:color w:val="181818"/>
          <w:szCs w:val="26"/>
        </w:rPr>
        <w:t>This des</w:t>
      </w:r>
      <w:r w:rsidR="00F57EAC" w:rsidRPr="00F71771">
        <w:rPr>
          <w:rFonts w:ascii="Arial" w:hAnsi="Arial" w:cs="Arial"/>
          <w:color w:val="181818"/>
          <w:szCs w:val="26"/>
        </w:rPr>
        <w:t xml:space="preserve">cription should elaborate </w:t>
      </w:r>
      <w:r w:rsidR="000655A7" w:rsidRPr="00F71771">
        <w:rPr>
          <w:rFonts w:ascii="Arial" w:hAnsi="Arial" w:cs="Arial"/>
          <w:color w:val="181818"/>
          <w:szCs w:val="26"/>
        </w:rPr>
        <w:t xml:space="preserve">on </w:t>
      </w:r>
      <w:r w:rsidR="00F57EAC" w:rsidRPr="00F71771">
        <w:rPr>
          <w:rFonts w:ascii="Arial" w:hAnsi="Arial" w:cs="Arial"/>
          <w:color w:val="181818"/>
          <w:szCs w:val="26"/>
        </w:rPr>
        <w:t>your 5</w:t>
      </w:r>
      <w:r w:rsidRPr="00F71771">
        <w:rPr>
          <w:rFonts w:ascii="Arial" w:hAnsi="Arial" w:cs="Arial"/>
          <w:color w:val="181818"/>
          <w:szCs w:val="26"/>
        </w:rPr>
        <w:t xml:space="preserve">0-word summary and is </w:t>
      </w:r>
      <w:r w:rsidRPr="00F71771">
        <w:rPr>
          <w:rFonts w:ascii="Arial" w:hAnsi="Arial" w:cs="Arial"/>
          <w:b/>
          <w:color w:val="181818"/>
          <w:szCs w:val="26"/>
        </w:rPr>
        <w:t xml:space="preserve">limited </w:t>
      </w:r>
      <w:r w:rsidR="000151CB" w:rsidRPr="00F71771">
        <w:rPr>
          <w:rFonts w:ascii="Arial" w:hAnsi="Arial" w:cs="Arial"/>
          <w:b/>
          <w:color w:val="181818"/>
          <w:szCs w:val="26"/>
        </w:rPr>
        <w:t>to 500 words</w:t>
      </w:r>
      <w:r w:rsidR="000151CB" w:rsidRPr="00F71771">
        <w:rPr>
          <w:rFonts w:ascii="Arial" w:hAnsi="Arial" w:cs="Arial"/>
          <w:color w:val="181818"/>
          <w:szCs w:val="26"/>
        </w:rPr>
        <w:t xml:space="preserve">. </w:t>
      </w:r>
    </w:p>
    <w:p w14:paraId="56679E93" w14:textId="1AB59EFD" w:rsidR="00356819" w:rsidRPr="00356819" w:rsidRDefault="00356819" w:rsidP="00F10491">
      <w:pPr>
        <w:pStyle w:val="ListParagraph"/>
        <w:widowControl w:val="0"/>
        <w:numPr>
          <w:ilvl w:val="0"/>
          <w:numId w:val="6"/>
        </w:numPr>
        <w:tabs>
          <w:tab w:val="left" w:pos="360"/>
          <w:tab w:val="left" w:pos="720"/>
        </w:tabs>
        <w:autoSpaceDE w:val="0"/>
        <w:autoSpaceDN w:val="0"/>
        <w:adjustRightInd w:val="0"/>
        <w:contextualSpacing/>
        <w:rPr>
          <w:rFonts w:ascii="Arial" w:hAnsi="Arial" w:cs="Arial"/>
          <w:color w:val="181818"/>
          <w:sz w:val="24"/>
          <w:szCs w:val="24"/>
        </w:rPr>
      </w:pPr>
      <w:r w:rsidRPr="00356819">
        <w:rPr>
          <w:rFonts w:ascii="Arial" w:hAnsi="Arial" w:cs="Arial"/>
          <w:color w:val="181818"/>
          <w:sz w:val="24"/>
          <w:szCs w:val="24"/>
        </w:rPr>
        <w:t xml:space="preserve">Descriptions should </w:t>
      </w:r>
      <w:r w:rsidR="00AD5309">
        <w:rPr>
          <w:rFonts w:ascii="Arial" w:hAnsi="Arial" w:cs="Arial"/>
          <w:color w:val="181818"/>
          <w:sz w:val="24"/>
          <w:szCs w:val="24"/>
        </w:rPr>
        <w:t>explain</w:t>
      </w:r>
      <w:r w:rsidRPr="00356819">
        <w:rPr>
          <w:rFonts w:ascii="Arial" w:hAnsi="Arial" w:cs="Arial"/>
          <w:color w:val="181818"/>
          <w:sz w:val="24"/>
          <w:szCs w:val="24"/>
        </w:rPr>
        <w:t xml:space="preserve"> the proposed topic, describe the perspectives presenters bring to the topic, and cite research literature that inform</w:t>
      </w:r>
      <w:r w:rsidR="00AD5309">
        <w:rPr>
          <w:rFonts w:ascii="Arial" w:hAnsi="Arial" w:cs="Arial"/>
          <w:color w:val="181818"/>
          <w:sz w:val="24"/>
          <w:szCs w:val="24"/>
        </w:rPr>
        <w:t>s</w:t>
      </w:r>
      <w:r w:rsidRPr="00356819">
        <w:rPr>
          <w:rFonts w:ascii="Arial" w:hAnsi="Arial" w:cs="Arial"/>
          <w:color w:val="181818"/>
          <w:sz w:val="24"/>
          <w:szCs w:val="24"/>
        </w:rPr>
        <w:t xml:space="preserve"> the topic. </w:t>
      </w:r>
    </w:p>
    <w:p w14:paraId="047579FB" w14:textId="01950A75" w:rsidR="008F1433" w:rsidRPr="00D86A3F" w:rsidRDefault="000151CB" w:rsidP="00F10491">
      <w:pPr>
        <w:widowControl w:val="0"/>
        <w:numPr>
          <w:ilvl w:val="0"/>
          <w:numId w:val="6"/>
        </w:numPr>
        <w:tabs>
          <w:tab w:val="left" w:pos="360"/>
          <w:tab w:val="left" w:pos="720"/>
        </w:tabs>
        <w:autoSpaceDE w:val="0"/>
        <w:autoSpaceDN w:val="0"/>
        <w:adjustRightInd w:val="0"/>
        <w:rPr>
          <w:rFonts w:ascii="Arial" w:hAnsi="Arial" w:cs="Arial"/>
          <w:color w:val="181818"/>
          <w:szCs w:val="26"/>
        </w:rPr>
      </w:pPr>
      <w:r w:rsidRPr="00F71771">
        <w:rPr>
          <w:rFonts w:ascii="Arial" w:hAnsi="Arial" w:cs="Arial"/>
          <w:color w:val="181818"/>
          <w:szCs w:val="26"/>
        </w:rPr>
        <w:t>Reviewers use this description to</w:t>
      </w:r>
      <w:r w:rsidR="00D2149A">
        <w:rPr>
          <w:rFonts w:ascii="Arial" w:hAnsi="Arial" w:cs="Arial"/>
          <w:color w:val="181818"/>
          <w:szCs w:val="26"/>
        </w:rPr>
        <w:t xml:space="preserve"> evaluate your proposed session. They will compare your description with</w:t>
      </w:r>
      <w:r w:rsidRPr="00F71771">
        <w:rPr>
          <w:rFonts w:ascii="Arial" w:hAnsi="Arial" w:cs="Arial"/>
          <w:color w:val="181818"/>
          <w:szCs w:val="26"/>
        </w:rPr>
        <w:t xml:space="preserve"> the criteria </w:t>
      </w:r>
      <w:r w:rsidR="00803D8A">
        <w:rPr>
          <w:rFonts w:ascii="Arial" w:hAnsi="Arial" w:cs="Arial"/>
          <w:color w:val="181818"/>
          <w:szCs w:val="26"/>
        </w:rPr>
        <w:t xml:space="preserve">detailed in the </w:t>
      </w:r>
      <w:hyperlink r:id="rId9" w:history="1">
        <w:r w:rsidR="00803D8A" w:rsidRPr="00043A30">
          <w:rPr>
            <w:rStyle w:val="Hyperlink"/>
            <w:rFonts w:ascii="Arial" w:hAnsi="Arial" w:cs="Arial"/>
            <w:szCs w:val="26"/>
          </w:rPr>
          <w:t>Call for Prese</w:t>
        </w:r>
        <w:r w:rsidR="00803D8A" w:rsidRPr="00043A30">
          <w:rPr>
            <w:rStyle w:val="Hyperlink"/>
            <w:rFonts w:ascii="Arial" w:hAnsi="Arial" w:cs="Arial"/>
            <w:szCs w:val="26"/>
          </w:rPr>
          <w:t>n</w:t>
        </w:r>
        <w:r w:rsidR="00803D8A" w:rsidRPr="00043A30">
          <w:rPr>
            <w:rStyle w:val="Hyperlink"/>
            <w:rFonts w:ascii="Arial" w:hAnsi="Arial" w:cs="Arial"/>
            <w:szCs w:val="26"/>
          </w:rPr>
          <w:t>tations</w:t>
        </w:r>
      </w:hyperlink>
      <w:r w:rsidR="00FB2A10" w:rsidRPr="00F71771">
        <w:rPr>
          <w:rFonts w:ascii="Arial" w:hAnsi="Arial" w:cs="Arial"/>
          <w:color w:val="181818"/>
          <w:szCs w:val="26"/>
        </w:rPr>
        <w:t xml:space="preserve">. </w:t>
      </w:r>
      <w:r w:rsidR="008A0301" w:rsidRPr="00F71771">
        <w:rPr>
          <w:rFonts w:ascii="Arial" w:hAnsi="Arial" w:cs="Arial"/>
          <w:bCs/>
          <w:color w:val="000000"/>
        </w:rPr>
        <w:t xml:space="preserve">Please address </w:t>
      </w:r>
      <w:r w:rsidR="008A0301" w:rsidRPr="00F71771">
        <w:rPr>
          <w:rFonts w:ascii="Arial" w:hAnsi="Arial" w:cs="Arial"/>
          <w:bCs/>
          <w:i/>
          <w:color w:val="000000"/>
        </w:rPr>
        <w:t>each</w:t>
      </w:r>
      <w:r w:rsidR="008A0301" w:rsidRPr="00F71771">
        <w:rPr>
          <w:rFonts w:ascii="Arial" w:hAnsi="Arial" w:cs="Arial"/>
          <w:bCs/>
          <w:color w:val="000000"/>
        </w:rPr>
        <w:t xml:space="preserve"> criterion</w:t>
      </w:r>
      <w:r w:rsidR="00FB2A10" w:rsidRPr="00F71771">
        <w:rPr>
          <w:rFonts w:ascii="Arial" w:hAnsi="Arial" w:cs="Arial"/>
          <w:bCs/>
          <w:color w:val="000000"/>
        </w:rPr>
        <w:t xml:space="preserve"> in your session description, providing enough detail for reviewers to fully understand your plans. </w:t>
      </w:r>
    </w:p>
    <w:p w14:paraId="4DBEC973" w14:textId="068556CC" w:rsidR="00D86A3F" w:rsidRPr="00F71771" w:rsidRDefault="00D86A3F" w:rsidP="00F10491">
      <w:pPr>
        <w:widowControl w:val="0"/>
        <w:numPr>
          <w:ilvl w:val="0"/>
          <w:numId w:val="6"/>
        </w:numPr>
        <w:tabs>
          <w:tab w:val="left" w:pos="360"/>
          <w:tab w:val="left" w:pos="720"/>
        </w:tabs>
        <w:autoSpaceDE w:val="0"/>
        <w:autoSpaceDN w:val="0"/>
        <w:adjustRightInd w:val="0"/>
        <w:rPr>
          <w:rFonts w:ascii="Arial" w:hAnsi="Arial" w:cs="Arial"/>
          <w:color w:val="181818"/>
          <w:szCs w:val="26"/>
        </w:rPr>
      </w:pPr>
      <w:r>
        <w:rPr>
          <w:rFonts w:ascii="Arial" w:hAnsi="Arial" w:cs="Arial"/>
          <w:bCs/>
          <w:color w:val="000000"/>
        </w:rPr>
        <w:t xml:space="preserve">Address </w:t>
      </w:r>
      <w:r w:rsidRPr="00D86A3F">
        <w:rPr>
          <w:rFonts w:ascii="Arial" w:hAnsi="Arial" w:cs="Arial"/>
          <w:bCs/>
          <w:i/>
          <w:iCs/>
          <w:color w:val="000000"/>
        </w:rPr>
        <w:t>each</w:t>
      </w:r>
      <w:r>
        <w:rPr>
          <w:rFonts w:ascii="Arial" w:hAnsi="Arial" w:cs="Arial"/>
          <w:bCs/>
          <w:color w:val="000000"/>
        </w:rPr>
        <w:t xml:space="preserve"> criterion in your session description, providing enough detail for reviewers to fully understand your plans. </w:t>
      </w:r>
    </w:p>
    <w:p w14:paraId="78621918" w14:textId="77777777" w:rsidR="00953C37" w:rsidRPr="00F71771" w:rsidRDefault="00953C37" w:rsidP="00F10491">
      <w:pPr>
        <w:pStyle w:val="Default"/>
        <w:tabs>
          <w:tab w:val="left" w:pos="360"/>
          <w:tab w:val="left" w:pos="720"/>
        </w:tabs>
        <w:rPr>
          <w:color w:val="181818"/>
        </w:rPr>
      </w:pPr>
    </w:p>
    <w:p w14:paraId="6669AB12" w14:textId="77777777" w:rsidR="00953C37" w:rsidRPr="00F71771" w:rsidRDefault="00803D8A" w:rsidP="00F10491">
      <w:pPr>
        <w:widowControl w:val="0"/>
        <w:tabs>
          <w:tab w:val="left" w:pos="360"/>
          <w:tab w:val="left" w:pos="720"/>
        </w:tabs>
        <w:autoSpaceDE w:val="0"/>
        <w:autoSpaceDN w:val="0"/>
        <w:adjustRightInd w:val="0"/>
        <w:ind w:left="720"/>
        <w:rPr>
          <w:rFonts w:ascii="Arial" w:hAnsi="Arial" w:cs="Arial"/>
          <w:color w:val="181818"/>
          <w:szCs w:val="26"/>
        </w:rPr>
      </w:pPr>
      <w:r w:rsidRPr="00D86A3F">
        <w:rPr>
          <w:rFonts w:ascii="Arial" w:hAnsi="Arial" w:cs="Arial"/>
          <w:color w:val="4B4BA3"/>
        </w:rPr>
        <w:lastRenderedPageBreak/>
        <w:sym w:font="Wingdings" w:char="F0E8"/>
      </w:r>
      <w:r w:rsidR="00953C37" w:rsidRPr="00F71771">
        <w:rPr>
          <w:rFonts w:ascii="Arial" w:hAnsi="Arial" w:cs="Arial"/>
        </w:rPr>
        <w:t xml:space="preserve">Click </w:t>
      </w:r>
      <w:r w:rsidR="00953C37" w:rsidRPr="00F71771">
        <w:rPr>
          <w:rFonts w:ascii="Arial" w:hAnsi="Arial" w:cs="Arial"/>
          <w:b/>
        </w:rPr>
        <w:t>inside</w:t>
      </w:r>
      <w:r w:rsidR="00953C37" w:rsidRPr="00F71771">
        <w:rPr>
          <w:rFonts w:ascii="Arial" w:hAnsi="Arial" w:cs="Arial"/>
        </w:rPr>
        <w:t xml:space="preserve"> the gray box to enter your description: </w:t>
      </w:r>
      <w:r w:rsidR="00953C37" w:rsidRPr="00F71771">
        <w:rPr>
          <w:rFonts w:ascii="Arial" w:hAnsi="Arial" w:cs="Arial"/>
        </w:rPr>
        <w:fldChar w:fldCharType="begin">
          <w:ffData>
            <w:name w:val="Text3"/>
            <w:enabled/>
            <w:calcOnExit w:val="0"/>
            <w:textInput/>
          </w:ffData>
        </w:fldChar>
      </w:r>
      <w:bookmarkStart w:id="6" w:name="Text3"/>
      <w:r w:rsidR="00953C37" w:rsidRPr="00F71771">
        <w:rPr>
          <w:rFonts w:ascii="Arial" w:hAnsi="Arial" w:cs="Arial"/>
        </w:rPr>
        <w:instrText xml:space="preserve"> FORMTEXT </w:instrText>
      </w:r>
      <w:r w:rsidR="00953C37" w:rsidRPr="00F71771">
        <w:rPr>
          <w:rFonts w:ascii="Arial" w:hAnsi="Arial" w:cs="Arial"/>
        </w:rPr>
      </w:r>
      <w:r w:rsidR="00953C37" w:rsidRPr="00F71771">
        <w:rPr>
          <w:rFonts w:ascii="Arial" w:hAnsi="Arial" w:cs="Arial"/>
        </w:rPr>
        <w:fldChar w:fldCharType="separate"/>
      </w:r>
      <w:r w:rsidR="00953C37" w:rsidRPr="00F71771">
        <w:rPr>
          <w:rFonts w:ascii="Arial" w:hAnsi="Arial" w:cs="Arial"/>
          <w:noProof/>
        </w:rPr>
        <w:t> </w:t>
      </w:r>
      <w:r w:rsidR="00953C37" w:rsidRPr="00F71771">
        <w:rPr>
          <w:rFonts w:ascii="Arial" w:hAnsi="Arial" w:cs="Arial"/>
          <w:noProof/>
        </w:rPr>
        <w:t> </w:t>
      </w:r>
      <w:r w:rsidR="00953C37" w:rsidRPr="00F71771">
        <w:rPr>
          <w:rFonts w:ascii="Arial" w:hAnsi="Arial" w:cs="Arial"/>
          <w:noProof/>
        </w:rPr>
        <w:t> </w:t>
      </w:r>
      <w:r w:rsidR="00953C37" w:rsidRPr="00F71771">
        <w:rPr>
          <w:rFonts w:ascii="Arial" w:hAnsi="Arial" w:cs="Arial"/>
          <w:noProof/>
        </w:rPr>
        <w:t> </w:t>
      </w:r>
      <w:r w:rsidR="00953C37" w:rsidRPr="00F71771">
        <w:rPr>
          <w:rFonts w:ascii="Arial" w:hAnsi="Arial" w:cs="Arial"/>
          <w:noProof/>
        </w:rPr>
        <w:t> </w:t>
      </w:r>
      <w:r w:rsidR="00953C37" w:rsidRPr="00F71771">
        <w:rPr>
          <w:rFonts w:ascii="Arial" w:hAnsi="Arial" w:cs="Arial"/>
        </w:rPr>
        <w:fldChar w:fldCharType="end"/>
      </w:r>
      <w:bookmarkEnd w:id="6"/>
    </w:p>
    <w:p w14:paraId="46942553" w14:textId="3C68B67F" w:rsidR="008727F1" w:rsidRDefault="008727F1" w:rsidP="00F10491">
      <w:pPr>
        <w:pStyle w:val="ListParagraph"/>
        <w:tabs>
          <w:tab w:val="left" w:pos="360"/>
          <w:tab w:val="left" w:pos="720"/>
          <w:tab w:val="left" w:pos="1080"/>
        </w:tabs>
        <w:ind w:left="1080" w:hanging="360"/>
        <w:contextualSpacing/>
        <w:rPr>
          <w:rFonts w:ascii="Arial" w:hAnsi="Arial" w:cs="Arial"/>
          <w:sz w:val="24"/>
          <w:szCs w:val="24"/>
        </w:rPr>
      </w:pPr>
    </w:p>
    <w:p w14:paraId="43FF5997" w14:textId="2E69624C" w:rsidR="008727F1" w:rsidRPr="00D86A3F" w:rsidRDefault="00D86A3F" w:rsidP="008727F1">
      <w:pPr>
        <w:keepNext/>
        <w:tabs>
          <w:tab w:val="left" w:pos="360"/>
          <w:tab w:val="left" w:pos="720"/>
        </w:tabs>
        <w:rPr>
          <w:rFonts w:ascii="Arial" w:hAnsi="Arial" w:cs="Arial"/>
          <w:b/>
          <w:color w:val="70846A"/>
        </w:rPr>
      </w:pPr>
      <w:r>
        <w:rPr>
          <w:rFonts w:ascii="Arial" w:hAnsi="Arial" w:cs="Arial"/>
          <w:b/>
          <w:color w:val="70846A"/>
        </w:rPr>
        <w:t>4</w:t>
      </w:r>
      <w:r w:rsidR="008727F1" w:rsidRPr="00D86A3F">
        <w:rPr>
          <w:rFonts w:ascii="Arial" w:hAnsi="Arial" w:cs="Arial"/>
          <w:b/>
          <w:color w:val="70846A"/>
        </w:rPr>
        <w:t xml:space="preserve">) </w:t>
      </w:r>
      <w:r w:rsidR="008727F1" w:rsidRPr="00D86A3F">
        <w:rPr>
          <w:rFonts w:ascii="Arial" w:hAnsi="Arial" w:cs="Arial"/>
          <w:b/>
          <w:color w:val="70846A"/>
        </w:rPr>
        <w:tab/>
        <w:t>Keywords</w:t>
      </w:r>
    </w:p>
    <w:p w14:paraId="6BF44F32" w14:textId="163560B8" w:rsidR="008727F1" w:rsidRPr="008727F1" w:rsidRDefault="008727F1" w:rsidP="008727F1">
      <w:pPr>
        <w:widowControl w:val="0"/>
        <w:tabs>
          <w:tab w:val="left" w:pos="360"/>
          <w:tab w:val="left" w:pos="720"/>
          <w:tab w:val="left" w:pos="7200"/>
        </w:tabs>
        <w:autoSpaceDE w:val="0"/>
        <w:autoSpaceDN w:val="0"/>
        <w:adjustRightInd w:val="0"/>
        <w:ind w:left="360"/>
        <w:rPr>
          <w:rFonts w:ascii="Arial" w:hAnsi="Arial" w:cs="Arial"/>
        </w:rPr>
      </w:pPr>
      <w:r w:rsidRPr="008727F1">
        <w:rPr>
          <w:rFonts w:ascii="Arial" w:hAnsi="Arial" w:cs="Arial"/>
        </w:rPr>
        <w:t xml:space="preserve">Select up to three of the following keywords for your proposed session. </w:t>
      </w:r>
      <w:r w:rsidR="00D86A3F">
        <w:rPr>
          <w:rFonts w:ascii="Arial" w:hAnsi="Arial" w:cs="Arial"/>
        </w:rPr>
        <w:t>P</w:t>
      </w:r>
      <w:r w:rsidRPr="008727F1">
        <w:rPr>
          <w:rFonts w:ascii="Arial" w:hAnsi="Arial" w:cs="Arial"/>
        </w:rPr>
        <w:t xml:space="preserve">articipants will be able to search on these tags in our </w:t>
      </w:r>
      <w:r w:rsidR="00D86A3F">
        <w:rPr>
          <w:rFonts w:ascii="Arial" w:hAnsi="Arial" w:cs="Arial"/>
        </w:rPr>
        <w:t>program</w:t>
      </w:r>
      <w:r w:rsidRPr="008727F1">
        <w:rPr>
          <w:rFonts w:ascii="Arial" w:hAnsi="Arial" w:cs="Arial"/>
        </w:rPr>
        <w:t xml:space="preserve"> app.   </w:t>
      </w:r>
    </w:p>
    <w:p w14:paraId="168F2382" w14:textId="77777777" w:rsidR="008727F1" w:rsidRPr="008727F1" w:rsidRDefault="008727F1" w:rsidP="008727F1">
      <w:pPr>
        <w:widowControl w:val="0"/>
        <w:tabs>
          <w:tab w:val="left" w:pos="220"/>
          <w:tab w:val="left" w:pos="720"/>
          <w:tab w:val="left" w:pos="7200"/>
        </w:tabs>
        <w:autoSpaceDE w:val="0"/>
        <w:autoSpaceDN w:val="0"/>
        <w:adjustRightInd w:val="0"/>
        <w:ind w:left="720"/>
        <w:rPr>
          <w:rFonts w:ascii="Arial" w:hAnsi="Arial" w:cs="Arial"/>
        </w:rPr>
      </w:pPr>
    </w:p>
    <w:p w14:paraId="0C51ECE6" w14:textId="31A4B44C" w:rsidR="008727F1" w:rsidRP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Adult education</w:t>
      </w:r>
    </w:p>
    <w:p w14:paraId="3DF9EFA6" w14:textId="16A5A08D" w:rsidR="008727F1" w:rsidRP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 xml:space="preserve">Arts </w:t>
      </w:r>
    </w:p>
    <w:p w14:paraId="386B80B5" w14:textId="6B0D0C00" w:rsidR="008727F1" w:rsidRP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Civic engagement</w:t>
      </w:r>
    </w:p>
    <w:p w14:paraId="0F356B96" w14:textId="6E92407A" w:rsidR="008727F1" w:rsidRP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Climate change education</w:t>
      </w:r>
    </w:p>
    <w:p w14:paraId="0F6D0614" w14:textId="7BC0787C" w:rsidR="008727F1" w:rsidRP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 xml:space="preserve">Early childhood </w:t>
      </w:r>
    </w:p>
    <w:p w14:paraId="648EE3A9" w14:textId="21DB2A1B" w:rsidR="008727F1" w:rsidRP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Elementary school programs</w:t>
      </w:r>
    </w:p>
    <w:p w14:paraId="58C0C5A6" w14:textId="6FEB076D" w:rsidR="008727F1" w:rsidRP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 xml:space="preserve">Gardening and food systems </w:t>
      </w:r>
    </w:p>
    <w:p w14:paraId="766B69C9" w14:textId="2688D497" w:rsidR="008727F1" w:rsidRP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Graduate student research</w:t>
      </w:r>
    </w:p>
    <w:p w14:paraId="11C64739" w14:textId="6A505F39" w:rsidR="008727F1" w:rsidRP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International EE</w:t>
      </w:r>
    </w:p>
    <w:p w14:paraId="7EA70B47" w14:textId="2861FAA8" w:rsidR="008727F1" w:rsidRP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Justice, equity, diversity, inclusion, and accessibility</w:t>
      </w:r>
    </w:p>
    <w:p w14:paraId="69689E1F" w14:textId="51D9B68D" w:rsidR="008727F1" w:rsidRP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Leadership and capacity building</w:t>
      </w:r>
    </w:p>
    <w:p w14:paraId="6D870ADD" w14:textId="283D2FEB" w:rsidR="008727F1" w:rsidRP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Middle &amp; high school programs</w:t>
      </w:r>
    </w:p>
    <w:p w14:paraId="70B8A6EF" w14:textId="4E64050A" w:rsidR="008727F1" w:rsidRP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NGSS/Common Core</w:t>
      </w:r>
    </w:p>
    <w:p w14:paraId="76E91954" w14:textId="6E223316" w:rsidR="008727F1" w:rsidRP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 xml:space="preserve">Spirituality </w:t>
      </w:r>
    </w:p>
    <w:p w14:paraId="677DAB1E" w14:textId="310EC6C2" w:rsidR="008727F1" w:rsidRP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STEM</w:t>
      </w:r>
    </w:p>
    <w:p w14:paraId="5B1A84A0" w14:textId="1EEBCC62" w:rsidR="008727F1" w:rsidRP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 xml:space="preserve">Traditional knowledge </w:t>
      </w:r>
    </w:p>
    <w:p w14:paraId="235EC917" w14:textId="570C7F27" w:rsidR="008727F1" w:rsidRP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 xml:space="preserve">Underserved audiences </w:t>
      </w:r>
    </w:p>
    <w:p w14:paraId="06553E77" w14:textId="1576D3D0" w:rsidR="008727F1" w:rsidRP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University programs</w:t>
      </w:r>
    </w:p>
    <w:p w14:paraId="0F4A1D2C" w14:textId="698BA271" w:rsidR="008727F1" w:rsidRDefault="008727F1" w:rsidP="008727F1">
      <w:pPr>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sidR="00A319F0">
        <w:rPr>
          <w:rFonts w:ascii="Arial" w:hAnsi="Arial" w:cs="Arial"/>
        </w:rPr>
      </w:r>
      <w:r w:rsidR="00A319F0">
        <w:rPr>
          <w:rFonts w:ascii="Arial" w:hAnsi="Arial" w:cs="Arial"/>
        </w:rPr>
        <w:fldChar w:fldCharType="separate"/>
      </w:r>
      <w:r w:rsidRPr="008D1C74">
        <w:rPr>
          <w:rFonts w:ascii="Arial" w:hAnsi="Arial" w:cs="Arial"/>
        </w:rPr>
        <w:fldChar w:fldCharType="end"/>
      </w:r>
      <w:r w:rsidRPr="008D1C74">
        <w:rPr>
          <w:rFonts w:ascii="Arial" w:hAnsi="Arial" w:cs="Arial"/>
        </w:rPr>
        <w:t xml:space="preserve"> </w:t>
      </w:r>
      <w:r w:rsidRPr="008727F1">
        <w:rPr>
          <w:rFonts w:ascii="Arial" w:hAnsi="Arial" w:cs="Arial"/>
        </w:rPr>
        <w:t>Young professionals</w:t>
      </w:r>
    </w:p>
    <w:p w14:paraId="2CE3A780" w14:textId="349D9E96" w:rsidR="00A425A5" w:rsidRDefault="00A425A5" w:rsidP="008727F1">
      <w:pPr>
        <w:ind w:left="720"/>
        <w:contextualSpacing/>
        <w:rPr>
          <w:rFonts w:ascii="Arial" w:hAnsi="Arial" w:cs="Arial"/>
        </w:rPr>
      </w:pPr>
    </w:p>
    <w:p w14:paraId="1DD9A61A" w14:textId="4ADBC902" w:rsidR="00A425A5" w:rsidRPr="00D86A3F" w:rsidRDefault="00D86A3F" w:rsidP="00D86A3F">
      <w:pPr>
        <w:tabs>
          <w:tab w:val="left" w:pos="360"/>
        </w:tabs>
        <w:contextualSpacing/>
        <w:rPr>
          <w:rFonts w:ascii="Arial" w:hAnsi="Arial" w:cs="Arial"/>
          <w:b/>
          <w:bCs/>
        </w:rPr>
      </w:pPr>
      <w:r w:rsidRPr="00D86A3F">
        <w:rPr>
          <w:rFonts w:ascii="Arial" w:hAnsi="Arial" w:cs="Arial"/>
          <w:b/>
          <w:bCs/>
        </w:rPr>
        <w:t>5)</w:t>
      </w:r>
      <w:r w:rsidRPr="00D86A3F">
        <w:rPr>
          <w:rFonts w:ascii="Arial" w:hAnsi="Arial" w:cs="Arial"/>
          <w:b/>
          <w:bCs/>
        </w:rPr>
        <w:tab/>
        <w:t>Delivery Option</w:t>
      </w:r>
    </w:p>
    <w:p w14:paraId="547842C3" w14:textId="6511C4F2" w:rsidR="00D86A3F" w:rsidRDefault="00D86A3F" w:rsidP="00D86A3F">
      <w:pPr>
        <w:tabs>
          <w:tab w:val="left" w:pos="360"/>
        </w:tabs>
        <w:ind w:left="360"/>
        <w:contextualSpacing/>
        <w:rPr>
          <w:rFonts w:ascii="Arial" w:hAnsi="Arial" w:cs="Arial"/>
        </w:rPr>
      </w:pPr>
      <w:r>
        <w:rPr>
          <w:rFonts w:ascii="Arial" w:hAnsi="Arial" w:cs="Arial"/>
        </w:rPr>
        <w:t xml:space="preserve">Indicate your choice of delivery method from the available options in the dropdown menu. Some formats are restricted to one delivery option, and session length may vary depending on whether the session is in-person or virtual. </w:t>
      </w:r>
    </w:p>
    <w:p w14:paraId="75BD68E7" w14:textId="7E6E62D2" w:rsidR="00D86A3F" w:rsidRDefault="00D86A3F" w:rsidP="00D86A3F">
      <w:pPr>
        <w:tabs>
          <w:tab w:val="left" w:pos="360"/>
        </w:tabs>
        <w:ind w:left="360"/>
        <w:contextualSpacing/>
        <w:rPr>
          <w:rFonts w:ascii="Arial" w:hAnsi="Arial" w:cs="Arial"/>
        </w:rPr>
      </w:pPr>
    </w:p>
    <w:p w14:paraId="6BD20AB2" w14:textId="5A3361C6" w:rsidR="00D86A3F" w:rsidRDefault="00D86A3F" w:rsidP="00D86A3F">
      <w:pPr>
        <w:tabs>
          <w:tab w:val="left" w:pos="360"/>
        </w:tabs>
        <w:ind w:left="360"/>
        <w:contextualSpacing/>
        <w:rPr>
          <w:rFonts w:ascii="Arial" w:hAnsi="Arial" w:cs="Arial"/>
        </w:rPr>
      </w:pPr>
      <w:r>
        <w:rPr>
          <w:rFonts w:ascii="Arial" w:hAnsi="Arial" w:cs="Arial"/>
        </w:rPr>
        <w:t xml:space="preserve">Note: Available options are indicated in the chart below. </w:t>
      </w:r>
    </w:p>
    <w:p w14:paraId="003ACD57" w14:textId="74AC2E7D" w:rsidR="00D86A3F" w:rsidRDefault="00D86A3F" w:rsidP="00D86A3F">
      <w:pPr>
        <w:tabs>
          <w:tab w:val="left" w:pos="360"/>
        </w:tabs>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Pr>
          <w:rFonts w:ascii="Arial" w:hAnsi="Arial" w:cs="Arial"/>
        </w:rPr>
      </w:r>
      <w:r>
        <w:rPr>
          <w:rFonts w:ascii="Arial" w:hAnsi="Arial" w:cs="Arial"/>
        </w:rPr>
        <w:fldChar w:fldCharType="separate"/>
      </w:r>
      <w:r w:rsidRPr="008D1C74">
        <w:rPr>
          <w:rFonts w:ascii="Arial" w:hAnsi="Arial" w:cs="Arial"/>
        </w:rPr>
        <w:fldChar w:fldCharType="end"/>
      </w:r>
      <w:r>
        <w:rPr>
          <w:rFonts w:ascii="Arial" w:hAnsi="Arial" w:cs="Arial"/>
        </w:rPr>
        <w:t xml:space="preserve"> In-person</w:t>
      </w:r>
    </w:p>
    <w:p w14:paraId="0C80687A" w14:textId="643D2C39" w:rsidR="00D86A3F" w:rsidRDefault="00D86A3F" w:rsidP="00D86A3F">
      <w:pPr>
        <w:tabs>
          <w:tab w:val="left" w:pos="360"/>
        </w:tabs>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Pr>
          <w:rFonts w:ascii="Arial" w:hAnsi="Arial" w:cs="Arial"/>
        </w:rPr>
      </w:r>
      <w:r>
        <w:rPr>
          <w:rFonts w:ascii="Arial" w:hAnsi="Arial" w:cs="Arial"/>
        </w:rPr>
        <w:fldChar w:fldCharType="separate"/>
      </w:r>
      <w:r w:rsidRPr="008D1C74">
        <w:rPr>
          <w:rFonts w:ascii="Arial" w:hAnsi="Arial" w:cs="Arial"/>
        </w:rPr>
        <w:fldChar w:fldCharType="end"/>
      </w:r>
      <w:r>
        <w:rPr>
          <w:rFonts w:ascii="Arial" w:hAnsi="Arial" w:cs="Arial"/>
        </w:rPr>
        <w:t xml:space="preserve"> Virtual (live)</w:t>
      </w:r>
    </w:p>
    <w:p w14:paraId="19D673BB" w14:textId="2F71D4A3" w:rsidR="00D86A3F" w:rsidRDefault="00D86A3F" w:rsidP="00D86A3F">
      <w:pPr>
        <w:tabs>
          <w:tab w:val="left" w:pos="360"/>
        </w:tabs>
        <w:ind w:left="72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Pr>
          <w:rFonts w:ascii="Arial" w:hAnsi="Arial" w:cs="Arial"/>
        </w:rPr>
      </w:r>
      <w:r>
        <w:rPr>
          <w:rFonts w:ascii="Arial" w:hAnsi="Arial" w:cs="Arial"/>
        </w:rPr>
        <w:fldChar w:fldCharType="separate"/>
      </w:r>
      <w:r w:rsidRPr="008D1C74">
        <w:rPr>
          <w:rFonts w:ascii="Arial" w:hAnsi="Arial" w:cs="Arial"/>
        </w:rPr>
        <w:fldChar w:fldCharType="end"/>
      </w:r>
      <w:r>
        <w:rPr>
          <w:rFonts w:ascii="Arial" w:hAnsi="Arial" w:cs="Arial"/>
        </w:rPr>
        <w:t xml:space="preserve"> Virtual (prerecorded)</w:t>
      </w:r>
    </w:p>
    <w:p w14:paraId="3CF7370C" w14:textId="7307AC49" w:rsidR="00D86A3F" w:rsidRDefault="00D86A3F" w:rsidP="00D86A3F">
      <w:pPr>
        <w:tabs>
          <w:tab w:val="left" w:pos="360"/>
        </w:tabs>
        <w:ind w:left="720"/>
        <w:contextualSpacing/>
        <w:rPr>
          <w:rFonts w:ascii="Arial" w:hAnsi="Arial" w:cs="Arial"/>
        </w:rPr>
      </w:pPr>
    </w:p>
    <w:tbl>
      <w:tblPr>
        <w:tblStyle w:val="TableGrid"/>
        <w:tblW w:w="10300" w:type="dxa"/>
        <w:tblBorders>
          <w:top w:val="single" w:sz="24" w:space="0" w:color="auto"/>
          <w:left w:val="single" w:sz="24" w:space="0" w:color="auto"/>
          <w:bottom w:val="single" w:sz="24" w:space="0" w:color="auto"/>
          <w:right w:val="single" w:sz="24" w:space="0" w:color="auto"/>
          <w:insideV w:val="single" w:sz="24" w:space="0" w:color="auto"/>
        </w:tblBorders>
        <w:shd w:val="clear" w:color="auto" w:fill="E7DFE8"/>
        <w:tblLayout w:type="fixed"/>
        <w:tblLook w:val="04A0" w:firstRow="1" w:lastRow="0" w:firstColumn="1" w:lastColumn="0" w:noHBand="0" w:noVBand="1"/>
      </w:tblPr>
      <w:tblGrid>
        <w:gridCol w:w="1957"/>
        <w:gridCol w:w="2781"/>
        <w:gridCol w:w="2781"/>
        <w:gridCol w:w="2781"/>
      </w:tblGrid>
      <w:tr w:rsidR="00F66711" w14:paraId="14E773E1" w14:textId="77777777" w:rsidTr="006A1ED6">
        <w:trPr>
          <w:cantSplit/>
          <w:trHeight w:val="288"/>
        </w:trPr>
        <w:tc>
          <w:tcPr>
            <w:tcW w:w="1957" w:type="dxa"/>
            <w:vMerge w:val="restart"/>
            <w:tcBorders>
              <w:top w:val="single" w:sz="18" w:space="0" w:color="auto"/>
              <w:left w:val="single" w:sz="18" w:space="0" w:color="auto"/>
              <w:bottom w:val="single" w:sz="18" w:space="0" w:color="auto"/>
              <w:right w:val="single" w:sz="18" w:space="0" w:color="auto"/>
            </w:tcBorders>
            <w:shd w:val="clear" w:color="auto" w:fill="E7DFE8"/>
            <w:vAlign w:val="center"/>
          </w:tcPr>
          <w:p w14:paraId="3F7F787A" w14:textId="77777777" w:rsidR="00F66711" w:rsidRPr="009A0F01" w:rsidRDefault="00F66711" w:rsidP="006A1ED6">
            <w:pPr>
              <w:keepNext/>
              <w:keepLines/>
              <w:tabs>
                <w:tab w:val="left" w:pos="220"/>
                <w:tab w:val="left" w:pos="720"/>
                <w:tab w:val="left" w:pos="7200"/>
              </w:tabs>
              <w:autoSpaceDE w:val="0"/>
              <w:autoSpaceDN w:val="0"/>
              <w:adjustRightInd w:val="0"/>
              <w:contextualSpacing/>
              <w:rPr>
                <w:rFonts w:ascii="Open Sans" w:hAnsi="Open Sans" w:cs="Open Sans"/>
                <w:b/>
                <w:bCs/>
                <w:sz w:val="28"/>
                <w:szCs w:val="28"/>
              </w:rPr>
            </w:pPr>
            <w:r w:rsidRPr="00570C44">
              <w:rPr>
                <w:rFonts w:ascii="Open Sans" w:hAnsi="Open Sans" w:cs="Open Sans"/>
                <w:b/>
                <w:bCs/>
                <w:color w:val="000000" w:themeColor="text1"/>
                <w:sz w:val="28"/>
                <w:szCs w:val="28"/>
              </w:rPr>
              <w:lastRenderedPageBreak/>
              <w:t>Session Format</w:t>
            </w:r>
          </w:p>
        </w:tc>
        <w:tc>
          <w:tcPr>
            <w:tcW w:w="8343" w:type="dxa"/>
            <w:gridSpan w:val="3"/>
            <w:tcBorders>
              <w:top w:val="single" w:sz="18" w:space="0" w:color="auto"/>
              <w:left w:val="single" w:sz="18" w:space="0" w:color="auto"/>
              <w:bottom w:val="single" w:sz="18" w:space="0" w:color="auto"/>
              <w:right w:val="single" w:sz="18" w:space="0" w:color="auto"/>
            </w:tcBorders>
            <w:shd w:val="clear" w:color="auto" w:fill="E7DFE8"/>
          </w:tcPr>
          <w:p w14:paraId="183DC627" w14:textId="77777777" w:rsidR="00F66711" w:rsidRPr="009A0F01" w:rsidRDefault="00F66711" w:rsidP="006A1ED6">
            <w:pPr>
              <w:keepNext/>
              <w:keepLines/>
              <w:tabs>
                <w:tab w:val="left" w:pos="220"/>
                <w:tab w:val="left" w:pos="720"/>
                <w:tab w:val="left" w:pos="7200"/>
              </w:tabs>
              <w:autoSpaceDE w:val="0"/>
              <w:autoSpaceDN w:val="0"/>
              <w:adjustRightInd w:val="0"/>
              <w:contextualSpacing/>
              <w:jc w:val="center"/>
              <w:rPr>
                <w:rFonts w:ascii="Open Sans" w:hAnsi="Open Sans" w:cs="Open Sans"/>
                <w:b/>
                <w:bCs/>
                <w:sz w:val="28"/>
                <w:szCs w:val="28"/>
              </w:rPr>
            </w:pPr>
            <w:r w:rsidRPr="00570C44">
              <w:rPr>
                <w:rFonts w:ascii="Open Sans" w:hAnsi="Open Sans" w:cs="Open Sans"/>
                <w:b/>
                <w:bCs/>
                <w:color w:val="000000" w:themeColor="text1"/>
                <w:sz w:val="28"/>
                <w:szCs w:val="28"/>
              </w:rPr>
              <w:t>Available Delivery Options</w:t>
            </w:r>
          </w:p>
        </w:tc>
      </w:tr>
      <w:tr w:rsidR="00F66711" w14:paraId="53FF3A11" w14:textId="77777777" w:rsidTr="006A1ED6">
        <w:trPr>
          <w:cantSplit/>
          <w:trHeight w:val="288"/>
        </w:trPr>
        <w:tc>
          <w:tcPr>
            <w:tcW w:w="1957" w:type="dxa"/>
            <w:vMerge/>
            <w:tcBorders>
              <w:top w:val="single" w:sz="24" w:space="0" w:color="auto"/>
              <w:left w:val="single" w:sz="18" w:space="0" w:color="auto"/>
              <w:bottom w:val="single" w:sz="18" w:space="0" w:color="auto"/>
              <w:right w:val="single" w:sz="18" w:space="0" w:color="auto"/>
            </w:tcBorders>
            <w:shd w:val="clear" w:color="auto" w:fill="E7DFE8"/>
          </w:tcPr>
          <w:p w14:paraId="0E552A93" w14:textId="77777777" w:rsidR="00F66711" w:rsidRDefault="00F66711" w:rsidP="006A1ED6">
            <w:pPr>
              <w:keepNext/>
              <w:keepLines/>
              <w:tabs>
                <w:tab w:val="left" w:pos="220"/>
                <w:tab w:val="left" w:pos="720"/>
                <w:tab w:val="left" w:pos="7200"/>
              </w:tabs>
              <w:autoSpaceDE w:val="0"/>
              <w:autoSpaceDN w:val="0"/>
              <w:adjustRightInd w:val="0"/>
              <w:contextualSpacing/>
              <w:rPr>
                <w:rFonts w:ascii="Open Sans" w:hAnsi="Open Sans" w:cs="Open Sans"/>
              </w:rPr>
            </w:pPr>
          </w:p>
        </w:tc>
        <w:tc>
          <w:tcPr>
            <w:tcW w:w="2781" w:type="dxa"/>
            <w:tcBorders>
              <w:top w:val="single" w:sz="18" w:space="0" w:color="auto"/>
              <w:left w:val="single" w:sz="18" w:space="0" w:color="auto"/>
              <w:bottom w:val="single" w:sz="18" w:space="0" w:color="auto"/>
              <w:right w:val="single" w:sz="18" w:space="0" w:color="auto"/>
            </w:tcBorders>
            <w:shd w:val="clear" w:color="auto" w:fill="4B4BA3"/>
          </w:tcPr>
          <w:p w14:paraId="744F06D7" w14:textId="77777777" w:rsidR="00F66711" w:rsidRPr="00086603" w:rsidRDefault="00F66711" w:rsidP="006A1ED6">
            <w:pPr>
              <w:keepNext/>
              <w:keepLines/>
              <w:tabs>
                <w:tab w:val="left" w:pos="220"/>
                <w:tab w:val="left" w:pos="720"/>
                <w:tab w:val="left" w:pos="7200"/>
              </w:tabs>
              <w:autoSpaceDE w:val="0"/>
              <w:autoSpaceDN w:val="0"/>
              <w:adjustRightInd w:val="0"/>
              <w:contextualSpacing/>
              <w:jc w:val="cente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In-Person</w:t>
            </w:r>
          </w:p>
        </w:tc>
        <w:tc>
          <w:tcPr>
            <w:tcW w:w="5562" w:type="dxa"/>
            <w:gridSpan w:val="2"/>
            <w:tcBorders>
              <w:top w:val="single" w:sz="18" w:space="0" w:color="auto"/>
              <w:left w:val="single" w:sz="18" w:space="0" w:color="auto"/>
              <w:bottom w:val="single" w:sz="18" w:space="0" w:color="auto"/>
              <w:right w:val="single" w:sz="18" w:space="0" w:color="auto"/>
            </w:tcBorders>
            <w:shd w:val="clear" w:color="auto" w:fill="70846A"/>
          </w:tcPr>
          <w:p w14:paraId="16C66436" w14:textId="77777777" w:rsidR="00F66711" w:rsidRPr="00161105" w:rsidRDefault="00F66711" w:rsidP="006A1ED6">
            <w:pPr>
              <w:keepNext/>
              <w:keepLines/>
              <w:tabs>
                <w:tab w:val="left" w:pos="220"/>
                <w:tab w:val="left" w:pos="720"/>
                <w:tab w:val="left" w:pos="7200"/>
              </w:tabs>
              <w:autoSpaceDE w:val="0"/>
              <w:autoSpaceDN w:val="0"/>
              <w:adjustRightInd w:val="0"/>
              <w:contextualSpacing/>
              <w:jc w:val="center"/>
              <w:rPr>
                <w:rFonts w:ascii="Open Sans" w:hAnsi="Open Sans" w:cs="Open Sans"/>
                <w:b/>
                <w:bCs/>
                <w:color w:val="FFFFFF" w:themeColor="background1"/>
                <w:sz w:val="28"/>
                <w:szCs w:val="28"/>
              </w:rPr>
            </w:pPr>
            <w:r w:rsidRPr="00161105">
              <w:rPr>
                <w:rFonts w:ascii="Open Sans" w:hAnsi="Open Sans" w:cs="Open Sans"/>
                <w:b/>
                <w:bCs/>
                <w:color w:val="FFFFFF" w:themeColor="background1"/>
                <w:sz w:val="28"/>
                <w:szCs w:val="28"/>
              </w:rPr>
              <w:t xml:space="preserve">Virtual </w:t>
            </w:r>
          </w:p>
        </w:tc>
      </w:tr>
      <w:tr w:rsidR="00F66711" w14:paraId="631D3DB7" w14:textId="77777777" w:rsidTr="006A1ED6">
        <w:trPr>
          <w:cantSplit/>
          <w:trHeight w:val="576"/>
        </w:trPr>
        <w:tc>
          <w:tcPr>
            <w:tcW w:w="1957" w:type="dxa"/>
            <w:vMerge/>
            <w:tcBorders>
              <w:top w:val="single" w:sz="24" w:space="0" w:color="auto"/>
              <w:left w:val="single" w:sz="18" w:space="0" w:color="auto"/>
              <w:bottom w:val="single" w:sz="18" w:space="0" w:color="auto"/>
              <w:right w:val="single" w:sz="18" w:space="0" w:color="auto"/>
            </w:tcBorders>
            <w:shd w:val="clear" w:color="auto" w:fill="E7DFE8"/>
          </w:tcPr>
          <w:p w14:paraId="01637ED6" w14:textId="77777777" w:rsidR="00F66711" w:rsidRDefault="00F66711" w:rsidP="006A1ED6">
            <w:pPr>
              <w:keepNext/>
              <w:keepLines/>
              <w:tabs>
                <w:tab w:val="left" w:pos="220"/>
                <w:tab w:val="left" w:pos="720"/>
                <w:tab w:val="left" w:pos="7200"/>
              </w:tabs>
              <w:autoSpaceDE w:val="0"/>
              <w:autoSpaceDN w:val="0"/>
              <w:adjustRightInd w:val="0"/>
              <w:contextualSpacing/>
              <w:rPr>
                <w:rFonts w:ascii="Open Sans" w:hAnsi="Open Sans" w:cs="Open Sans"/>
              </w:rPr>
            </w:pPr>
          </w:p>
        </w:tc>
        <w:tc>
          <w:tcPr>
            <w:tcW w:w="2781" w:type="dxa"/>
            <w:tcBorders>
              <w:top w:val="single" w:sz="18" w:space="0" w:color="auto"/>
              <w:left w:val="single" w:sz="18" w:space="0" w:color="auto"/>
              <w:bottom w:val="single" w:sz="18" w:space="0" w:color="auto"/>
              <w:right w:val="single" w:sz="18" w:space="0" w:color="auto"/>
            </w:tcBorders>
            <w:shd w:val="clear" w:color="auto" w:fill="4B4BA3"/>
          </w:tcPr>
          <w:p w14:paraId="6105975B" w14:textId="77777777" w:rsidR="00F66711" w:rsidRPr="00086603" w:rsidRDefault="00F66711" w:rsidP="006A1ED6">
            <w:pPr>
              <w:keepNext/>
              <w:keepLines/>
              <w:tabs>
                <w:tab w:val="left" w:pos="220"/>
                <w:tab w:val="left" w:pos="720"/>
                <w:tab w:val="left" w:pos="7200"/>
              </w:tabs>
              <w:autoSpaceDE w:val="0"/>
              <w:autoSpaceDN w:val="0"/>
              <w:adjustRightInd w:val="0"/>
              <w:contextualSpacing/>
              <w:jc w:val="center"/>
              <w:rPr>
                <w:rFonts w:ascii="Open Sans" w:hAnsi="Open Sans" w:cs="Open Sans"/>
                <w:b/>
                <w:bCs/>
                <w:color w:val="FFFFFF" w:themeColor="background1"/>
                <w:sz w:val="28"/>
                <w:szCs w:val="28"/>
              </w:rPr>
            </w:pPr>
            <w:r w:rsidRPr="00086603">
              <w:rPr>
                <w:rFonts w:ascii="Open Sans" w:hAnsi="Open Sans" w:cs="Open Sans"/>
                <w:i/>
                <w:iCs/>
                <w:color w:val="FFFFFF" w:themeColor="background1"/>
              </w:rPr>
              <w:t xml:space="preserve">Scheduled for delivery </w:t>
            </w:r>
            <w:r>
              <w:rPr>
                <w:rFonts w:ascii="Open Sans" w:hAnsi="Open Sans" w:cs="Open Sans"/>
                <w:i/>
                <w:iCs/>
                <w:color w:val="FFFFFF" w:themeColor="background1"/>
              </w:rPr>
              <w:t>during</w:t>
            </w:r>
            <w:r w:rsidRPr="00086603">
              <w:rPr>
                <w:rFonts w:ascii="Open Sans" w:hAnsi="Open Sans" w:cs="Open Sans"/>
                <w:i/>
                <w:iCs/>
                <w:color w:val="FFFFFF" w:themeColor="background1"/>
              </w:rPr>
              <w:t xml:space="preserve"> the </w:t>
            </w:r>
            <w:r>
              <w:rPr>
                <w:rFonts w:ascii="Open Sans" w:hAnsi="Open Sans" w:cs="Open Sans"/>
                <w:i/>
                <w:iCs/>
                <w:color w:val="FFFFFF" w:themeColor="background1"/>
              </w:rPr>
              <w:t>symposium</w:t>
            </w:r>
            <w:r w:rsidRPr="00086603">
              <w:rPr>
                <w:rFonts w:ascii="Open Sans" w:hAnsi="Open Sans" w:cs="Open Sans"/>
                <w:i/>
                <w:iCs/>
                <w:color w:val="FFFFFF" w:themeColor="background1"/>
              </w:rPr>
              <w:t xml:space="preserve"> in Tucson</w:t>
            </w:r>
          </w:p>
        </w:tc>
        <w:tc>
          <w:tcPr>
            <w:tcW w:w="2781" w:type="dxa"/>
            <w:tcBorders>
              <w:top w:val="single" w:sz="18" w:space="0" w:color="auto"/>
              <w:left w:val="single" w:sz="18" w:space="0" w:color="auto"/>
              <w:bottom w:val="single" w:sz="18" w:space="0" w:color="auto"/>
              <w:right w:val="single" w:sz="18" w:space="0" w:color="auto"/>
            </w:tcBorders>
            <w:shd w:val="clear" w:color="auto" w:fill="70846A"/>
          </w:tcPr>
          <w:p w14:paraId="2E8C6011" w14:textId="77777777" w:rsidR="00F66711" w:rsidRPr="00161105" w:rsidRDefault="00F66711" w:rsidP="006A1ED6">
            <w:pPr>
              <w:keepNext/>
              <w:keepLines/>
              <w:tabs>
                <w:tab w:val="left" w:pos="220"/>
                <w:tab w:val="left" w:pos="720"/>
                <w:tab w:val="left" w:pos="7200"/>
              </w:tabs>
              <w:autoSpaceDE w:val="0"/>
              <w:autoSpaceDN w:val="0"/>
              <w:adjustRightInd w:val="0"/>
              <w:contextualSpacing/>
              <w:jc w:val="center"/>
              <w:rPr>
                <w:rFonts w:ascii="Open Sans" w:hAnsi="Open Sans" w:cs="Open Sans"/>
                <w:b/>
                <w:bCs/>
                <w:color w:val="FFFFFF" w:themeColor="background1"/>
                <w:sz w:val="28"/>
                <w:szCs w:val="28"/>
              </w:rPr>
            </w:pPr>
            <w:r w:rsidRPr="00161105">
              <w:rPr>
                <w:rFonts w:ascii="Open Sans" w:hAnsi="Open Sans" w:cs="Open Sans"/>
                <w:b/>
                <w:bCs/>
                <w:color w:val="FFFFFF" w:themeColor="background1"/>
                <w:sz w:val="28"/>
                <w:szCs w:val="28"/>
              </w:rPr>
              <w:t>Virtual Live</w:t>
            </w:r>
          </w:p>
          <w:p w14:paraId="5A4E4198" w14:textId="77777777" w:rsidR="00F66711" w:rsidRPr="00161105" w:rsidRDefault="00F66711" w:rsidP="006A1ED6">
            <w:pPr>
              <w:keepNext/>
              <w:keepLines/>
              <w:tabs>
                <w:tab w:val="left" w:pos="220"/>
                <w:tab w:val="left" w:pos="720"/>
                <w:tab w:val="left" w:pos="7200"/>
              </w:tabs>
              <w:autoSpaceDE w:val="0"/>
              <w:autoSpaceDN w:val="0"/>
              <w:adjustRightInd w:val="0"/>
              <w:contextualSpacing/>
              <w:rPr>
                <w:rFonts w:ascii="Open Sans" w:hAnsi="Open Sans" w:cs="Open Sans"/>
                <w:i/>
                <w:iCs/>
                <w:color w:val="FFFFFF" w:themeColor="background1"/>
              </w:rPr>
            </w:pPr>
            <w:r w:rsidRPr="00161105">
              <w:rPr>
                <w:rFonts w:ascii="Open Sans" w:hAnsi="Open Sans" w:cs="Open Sans"/>
                <w:i/>
                <w:iCs/>
                <w:color w:val="FFFFFF" w:themeColor="background1"/>
              </w:rPr>
              <w:t>Scheduled for live delivery via Zoom during the symposium</w:t>
            </w:r>
          </w:p>
        </w:tc>
        <w:tc>
          <w:tcPr>
            <w:tcW w:w="2781" w:type="dxa"/>
            <w:tcBorders>
              <w:top w:val="single" w:sz="18" w:space="0" w:color="auto"/>
              <w:left w:val="single" w:sz="18" w:space="0" w:color="auto"/>
              <w:bottom w:val="single" w:sz="18" w:space="0" w:color="auto"/>
              <w:right w:val="single" w:sz="18" w:space="0" w:color="auto"/>
            </w:tcBorders>
            <w:shd w:val="clear" w:color="auto" w:fill="70846A"/>
          </w:tcPr>
          <w:p w14:paraId="073740C2" w14:textId="77777777" w:rsidR="00F66711" w:rsidRPr="00161105" w:rsidRDefault="00F66711" w:rsidP="006A1ED6">
            <w:pPr>
              <w:keepNext/>
              <w:keepLines/>
              <w:tabs>
                <w:tab w:val="left" w:pos="220"/>
                <w:tab w:val="left" w:pos="720"/>
                <w:tab w:val="left" w:pos="7200"/>
              </w:tabs>
              <w:autoSpaceDE w:val="0"/>
              <w:autoSpaceDN w:val="0"/>
              <w:adjustRightInd w:val="0"/>
              <w:contextualSpacing/>
              <w:jc w:val="cente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Prerecorded</w:t>
            </w:r>
            <w:r w:rsidRPr="00161105">
              <w:rPr>
                <w:rFonts w:ascii="Open Sans" w:hAnsi="Open Sans" w:cs="Open Sans"/>
                <w:b/>
                <w:bCs/>
                <w:color w:val="FFFFFF" w:themeColor="background1"/>
                <w:sz w:val="28"/>
                <w:szCs w:val="28"/>
              </w:rPr>
              <w:t xml:space="preserve"> </w:t>
            </w:r>
          </w:p>
          <w:p w14:paraId="6DBC1276" w14:textId="77777777" w:rsidR="00F66711" w:rsidRPr="00161105" w:rsidRDefault="00F66711" w:rsidP="006A1ED6">
            <w:pPr>
              <w:keepNext/>
              <w:keepLines/>
              <w:tabs>
                <w:tab w:val="left" w:pos="220"/>
                <w:tab w:val="left" w:pos="720"/>
                <w:tab w:val="left" w:pos="7200"/>
              </w:tabs>
              <w:autoSpaceDE w:val="0"/>
              <w:autoSpaceDN w:val="0"/>
              <w:adjustRightInd w:val="0"/>
              <w:contextualSpacing/>
              <w:rPr>
                <w:rFonts w:ascii="Open Sans" w:hAnsi="Open Sans" w:cs="Open Sans"/>
                <w:i/>
                <w:iCs/>
                <w:color w:val="FFFFFF" w:themeColor="background1"/>
              </w:rPr>
            </w:pPr>
            <w:r>
              <w:rPr>
                <w:rFonts w:ascii="Open Sans" w:hAnsi="Open Sans" w:cs="Open Sans"/>
                <w:i/>
                <w:iCs/>
                <w:color w:val="FFFFFF" w:themeColor="background1"/>
              </w:rPr>
              <w:t>Prerecorded as mp4 files and s</w:t>
            </w:r>
            <w:r w:rsidRPr="00161105">
              <w:rPr>
                <w:rFonts w:ascii="Open Sans" w:hAnsi="Open Sans" w:cs="Open Sans"/>
                <w:i/>
                <w:iCs/>
                <w:color w:val="FFFFFF" w:themeColor="background1"/>
              </w:rPr>
              <w:t>ubmitted</w:t>
            </w:r>
            <w:r>
              <w:rPr>
                <w:rFonts w:ascii="Open Sans" w:hAnsi="Open Sans" w:cs="Open Sans"/>
                <w:i/>
                <w:iCs/>
                <w:color w:val="FFFFFF" w:themeColor="background1"/>
              </w:rPr>
              <w:t xml:space="preserve"> </w:t>
            </w:r>
            <w:r w:rsidRPr="00161105">
              <w:rPr>
                <w:rFonts w:ascii="Open Sans" w:hAnsi="Open Sans" w:cs="Open Sans"/>
                <w:i/>
                <w:iCs/>
                <w:color w:val="FFFFFF" w:themeColor="background1"/>
              </w:rPr>
              <w:t xml:space="preserve">by September 16 </w:t>
            </w:r>
          </w:p>
        </w:tc>
      </w:tr>
      <w:tr w:rsidR="00F66711" w14:paraId="00F40E3E" w14:textId="77777777" w:rsidTr="006A1ED6">
        <w:trPr>
          <w:cantSplit/>
          <w:trHeight w:val="576"/>
        </w:trPr>
        <w:tc>
          <w:tcPr>
            <w:tcW w:w="1957" w:type="dxa"/>
            <w:tcBorders>
              <w:top w:val="single" w:sz="18" w:space="0" w:color="auto"/>
              <w:left w:val="single" w:sz="18" w:space="0" w:color="auto"/>
              <w:bottom w:val="single" w:sz="4" w:space="0" w:color="000000" w:themeColor="text1"/>
              <w:right w:val="single" w:sz="18" w:space="0" w:color="auto"/>
            </w:tcBorders>
            <w:shd w:val="clear" w:color="auto" w:fill="E7DFE8"/>
          </w:tcPr>
          <w:p w14:paraId="73D57144" w14:textId="77777777" w:rsidR="00F66711" w:rsidRPr="007826EB" w:rsidRDefault="00F66711" w:rsidP="006A1ED6">
            <w:pPr>
              <w:keepNext/>
              <w:keepLines/>
              <w:tabs>
                <w:tab w:val="left" w:pos="220"/>
                <w:tab w:val="left" w:pos="720"/>
                <w:tab w:val="left" w:pos="7200"/>
              </w:tabs>
              <w:autoSpaceDE w:val="0"/>
              <w:autoSpaceDN w:val="0"/>
              <w:adjustRightInd w:val="0"/>
              <w:contextualSpacing/>
              <w:rPr>
                <w:rFonts w:ascii="Open Sans" w:hAnsi="Open Sans" w:cs="Open Sans"/>
                <w:color w:val="000000" w:themeColor="text1"/>
              </w:rPr>
            </w:pPr>
            <w:r>
              <w:rPr>
                <w:rFonts w:ascii="Open Sans" w:hAnsi="Open Sans" w:cs="Open Sans"/>
                <w:color w:val="000000" w:themeColor="text1"/>
              </w:rPr>
              <w:t>Research Posters</w:t>
            </w:r>
          </w:p>
        </w:tc>
        <w:tc>
          <w:tcPr>
            <w:tcW w:w="2781" w:type="dxa"/>
            <w:tcBorders>
              <w:top w:val="single" w:sz="18" w:space="0" w:color="auto"/>
              <w:left w:val="single" w:sz="18" w:space="0" w:color="auto"/>
              <w:bottom w:val="single" w:sz="4" w:space="0" w:color="FFFFFF" w:themeColor="background1"/>
              <w:right w:val="single" w:sz="18" w:space="0" w:color="auto"/>
            </w:tcBorders>
            <w:shd w:val="clear" w:color="auto" w:fill="4B4BA3"/>
            <w:vAlign w:val="center"/>
          </w:tcPr>
          <w:p w14:paraId="5E672B19" w14:textId="77777777" w:rsidR="00F66711" w:rsidRPr="009D7832" w:rsidRDefault="00F66711" w:rsidP="006A1ED6">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sz w:val="36"/>
                <w:szCs w:val="36"/>
              </w:rPr>
            </w:pPr>
            <w:r w:rsidRPr="009D7832">
              <w:rPr>
                <w:rFonts w:ascii="Wingdings" w:hAnsi="Wingdings" w:cs="Open Sans"/>
                <w:color w:val="FFFFFF" w:themeColor="background1"/>
                <w:sz w:val="36"/>
                <w:szCs w:val="36"/>
              </w:rPr>
              <w:t></w:t>
            </w:r>
          </w:p>
        </w:tc>
        <w:tc>
          <w:tcPr>
            <w:tcW w:w="2781" w:type="dxa"/>
            <w:tcBorders>
              <w:top w:val="single" w:sz="18" w:space="0" w:color="auto"/>
              <w:left w:val="single" w:sz="18" w:space="0" w:color="auto"/>
              <w:bottom w:val="single" w:sz="4" w:space="0" w:color="FFFFFF" w:themeColor="background1"/>
              <w:right w:val="single" w:sz="18" w:space="0" w:color="auto"/>
            </w:tcBorders>
            <w:shd w:val="clear" w:color="auto" w:fill="70846A"/>
            <w:vAlign w:val="center"/>
          </w:tcPr>
          <w:p w14:paraId="36ED3F6A" w14:textId="77777777" w:rsidR="00F66711" w:rsidRPr="009D7832" w:rsidRDefault="00F66711" w:rsidP="006A1ED6">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sz w:val="36"/>
                <w:szCs w:val="36"/>
              </w:rPr>
            </w:pPr>
          </w:p>
        </w:tc>
        <w:tc>
          <w:tcPr>
            <w:tcW w:w="2781" w:type="dxa"/>
            <w:tcBorders>
              <w:top w:val="single" w:sz="18" w:space="0" w:color="auto"/>
              <w:left w:val="single" w:sz="18" w:space="0" w:color="auto"/>
              <w:bottom w:val="single" w:sz="4" w:space="0" w:color="FFFFFF" w:themeColor="background1"/>
              <w:right w:val="single" w:sz="18" w:space="0" w:color="auto"/>
            </w:tcBorders>
            <w:shd w:val="clear" w:color="auto" w:fill="70846A"/>
            <w:vAlign w:val="center"/>
          </w:tcPr>
          <w:p w14:paraId="46A69D79" w14:textId="77777777" w:rsidR="00F66711" w:rsidRPr="009D7832" w:rsidRDefault="00F66711" w:rsidP="006A1ED6">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sz w:val="36"/>
                <w:szCs w:val="36"/>
              </w:rPr>
            </w:pPr>
          </w:p>
        </w:tc>
      </w:tr>
      <w:tr w:rsidR="00F66711" w14:paraId="42FFA24B" w14:textId="77777777" w:rsidTr="006A1ED6">
        <w:trPr>
          <w:cantSplit/>
          <w:trHeight w:val="576"/>
        </w:trPr>
        <w:tc>
          <w:tcPr>
            <w:tcW w:w="1957" w:type="dxa"/>
            <w:tcBorders>
              <w:top w:val="single" w:sz="4" w:space="0" w:color="000000" w:themeColor="text1"/>
              <w:left w:val="single" w:sz="18" w:space="0" w:color="auto"/>
              <w:bottom w:val="single" w:sz="4" w:space="0" w:color="000000" w:themeColor="text1"/>
              <w:right w:val="single" w:sz="18" w:space="0" w:color="auto"/>
            </w:tcBorders>
            <w:shd w:val="clear" w:color="auto" w:fill="E7DFE8"/>
          </w:tcPr>
          <w:p w14:paraId="2DD3077D" w14:textId="77777777" w:rsidR="00F66711" w:rsidRPr="007826EB" w:rsidRDefault="00F66711" w:rsidP="006A1ED6">
            <w:pPr>
              <w:keepNext/>
              <w:keepLines/>
              <w:tabs>
                <w:tab w:val="left" w:pos="220"/>
                <w:tab w:val="left" w:pos="720"/>
                <w:tab w:val="left" w:pos="7200"/>
              </w:tabs>
              <w:autoSpaceDE w:val="0"/>
              <w:autoSpaceDN w:val="0"/>
              <w:adjustRightInd w:val="0"/>
              <w:contextualSpacing/>
              <w:rPr>
                <w:rFonts w:ascii="Open Sans" w:hAnsi="Open Sans" w:cs="Open Sans"/>
                <w:color w:val="000000" w:themeColor="text1"/>
              </w:rPr>
            </w:pPr>
            <w:r>
              <w:rPr>
                <w:rFonts w:ascii="Open Sans" w:hAnsi="Open Sans" w:cs="Open Sans"/>
                <w:color w:val="000000" w:themeColor="text1"/>
              </w:rPr>
              <w:t>Research Roundtables</w:t>
            </w:r>
          </w:p>
        </w:tc>
        <w:tc>
          <w:tcPr>
            <w:tcW w:w="2781"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4B4BA3"/>
            <w:vAlign w:val="center"/>
          </w:tcPr>
          <w:p w14:paraId="13D30B46" w14:textId="77777777" w:rsidR="00F66711" w:rsidRPr="009D7832" w:rsidRDefault="00F66711" w:rsidP="006A1ED6">
            <w:pPr>
              <w:keepNext/>
              <w:keepLines/>
              <w:tabs>
                <w:tab w:val="left" w:pos="220"/>
                <w:tab w:val="left" w:pos="720"/>
                <w:tab w:val="left" w:pos="7200"/>
              </w:tabs>
              <w:autoSpaceDE w:val="0"/>
              <w:autoSpaceDN w:val="0"/>
              <w:adjustRightInd w:val="0"/>
              <w:contextualSpacing/>
              <w:jc w:val="center"/>
              <w:rPr>
                <w:rFonts w:ascii="Wingdings" w:hAnsi="Wingdings" w:cs="Open Sans"/>
                <w:color w:val="FFFFFF" w:themeColor="background1"/>
                <w:sz w:val="36"/>
                <w:szCs w:val="36"/>
              </w:rPr>
            </w:pPr>
            <w:r w:rsidRPr="009D7832">
              <w:rPr>
                <w:rFonts w:ascii="Wingdings" w:hAnsi="Wingdings" w:cs="Open Sans"/>
                <w:color w:val="FFFFFF" w:themeColor="background1"/>
                <w:sz w:val="36"/>
                <w:szCs w:val="36"/>
              </w:rPr>
              <w:t></w:t>
            </w:r>
          </w:p>
        </w:tc>
        <w:tc>
          <w:tcPr>
            <w:tcW w:w="2781"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70846A"/>
            <w:vAlign w:val="center"/>
          </w:tcPr>
          <w:p w14:paraId="226438A3" w14:textId="77777777" w:rsidR="00F66711" w:rsidRPr="009D7832" w:rsidRDefault="00F66711" w:rsidP="006A1ED6">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sz w:val="36"/>
                <w:szCs w:val="36"/>
              </w:rPr>
            </w:pPr>
            <w:r w:rsidRPr="009D7832">
              <w:rPr>
                <w:rFonts w:ascii="Wingdings" w:hAnsi="Wingdings" w:cs="Open Sans"/>
                <w:color w:val="FFFFFF" w:themeColor="background1"/>
                <w:sz w:val="36"/>
                <w:szCs w:val="36"/>
              </w:rPr>
              <w:t></w:t>
            </w:r>
          </w:p>
        </w:tc>
        <w:tc>
          <w:tcPr>
            <w:tcW w:w="2781"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70846A"/>
            <w:vAlign w:val="center"/>
          </w:tcPr>
          <w:p w14:paraId="79DD89E2" w14:textId="77777777" w:rsidR="00F66711" w:rsidRPr="009D7832" w:rsidRDefault="00F66711" w:rsidP="006A1ED6">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sz w:val="36"/>
                <w:szCs w:val="36"/>
              </w:rPr>
            </w:pPr>
          </w:p>
        </w:tc>
      </w:tr>
      <w:tr w:rsidR="00F66711" w14:paraId="1EE350AA" w14:textId="77777777" w:rsidTr="006A1ED6">
        <w:trPr>
          <w:cantSplit/>
          <w:trHeight w:val="576"/>
        </w:trPr>
        <w:tc>
          <w:tcPr>
            <w:tcW w:w="1957" w:type="dxa"/>
            <w:tcBorders>
              <w:top w:val="single" w:sz="4" w:space="0" w:color="000000" w:themeColor="text1"/>
              <w:left w:val="single" w:sz="18" w:space="0" w:color="auto"/>
              <w:bottom w:val="single" w:sz="4" w:space="0" w:color="000000" w:themeColor="text1"/>
              <w:right w:val="single" w:sz="18" w:space="0" w:color="auto"/>
            </w:tcBorders>
            <w:shd w:val="clear" w:color="auto" w:fill="E7DFE8"/>
          </w:tcPr>
          <w:p w14:paraId="6401EACA" w14:textId="77777777" w:rsidR="00F66711" w:rsidRPr="007826EB" w:rsidRDefault="00F66711" w:rsidP="006A1ED6">
            <w:pPr>
              <w:keepNext/>
              <w:keepLines/>
              <w:tabs>
                <w:tab w:val="left" w:pos="220"/>
                <w:tab w:val="left" w:pos="720"/>
                <w:tab w:val="left" w:pos="7200"/>
              </w:tabs>
              <w:autoSpaceDE w:val="0"/>
              <w:autoSpaceDN w:val="0"/>
              <w:adjustRightInd w:val="0"/>
              <w:contextualSpacing/>
              <w:rPr>
                <w:rFonts w:ascii="Open Sans" w:hAnsi="Open Sans" w:cs="Open Sans"/>
                <w:color w:val="000000" w:themeColor="text1"/>
              </w:rPr>
            </w:pPr>
            <w:r>
              <w:rPr>
                <w:rFonts w:ascii="Open Sans" w:hAnsi="Open Sans" w:cs="Open Sans"/>
                <w:color w:val="000000" w:themeColor="text1"/>
              </w:rPr>
              <w:t>Research Panels</w:t>
            </w:r>
          </w:p>
        </w:tc>
        <w:tc>
          <w:tcPr>
            <w:tcW w:w="2781"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4B4BA3"/>
            <w:vAlign w:val="center"/>
          </w:tcPr>
          <w:p w14:paraId="38993587" w14:textId="77777777" w:rsidR="00F66711" w:rsidRPr="009D7832" w:rsidRDefault="00F66711" w:rsidP="006A1ED6">
            <w:pPr>
              <w:keepNext/>
              <w:keepLines/>
              <w:tabs>
                <w:tab w:val="left" w:pos="220"/>
                <w:tab w:val="left" w:pos="720"/>
                <w:tab w:val="left" w:pos="7200"/>
              </w:tabs>
              <w:autoSpaceDE w:val="0"/>
              <w:autoSpaceDN w:val="0"/>
              <w:adjustRightInd w:val="0"/>
              <w:contextualSpacing/>
              <w:jc w:val="center"/>
              <w:rPr>
                <w:rFonts w:ascii="Wingdings" w:hAnsi="Wingdings" w:cs="Open Sans"/>
                <w:color w:val="FFFFFF" w:themeColor="background1"/>
                <w:sz w:val="36"/>
                <w:szCs w:val="36"/>
              </w:rPr>
            </w:pPr>
            <w:r w:rsidRPr="009D7832">
              <w:rPr>
                <w:rFonts w:ascii="Wingdings" w:hAnsi="Wingdings" w:cs="Open Sans"/>
                <w:color w:val="FFFFFF" w:themeColor="background1"/>
                <w:sz w:val="36"/>
                <w:szCs w:val="36"/>
              </w:rPr>
              <w:t></w:t>
            </w:r>
          </w:p>
        </w:tc>
        <w:tc>
          <w:tcPr>
            <w:tcW w:w="2781"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70846A"/>
            <w:vAlign w:val="center"/>
          </w:tcPr>
          <w:p w14:paraId="68A75654" w14:textId="77777777" w:rsidR="00F66711" w:rsidRPr="009D7832" w:rsidRDefault="00F66711" w:rsidP="006A1ED6">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sz w:val="36"/>
                <w:szCs w:val="36"/>
              </w:rPr>
            </w:pPr>
            <w:r w:rsidRPr="009D7832">
              <w:rPr>
                <w:rFonts w:ascii="Wingdings" w:hAnsi="Wingdings" w:cs="Open Sans"/>
                <w:color w:val="FFFFFF" w:themeColor="background1"/>
                <w:sz w:val="36"/>
                <w:szCs w:val="36"/>
              </w:rPr>
              <w:t></w:t>
            </w:r>
          </w:p>
        </w:tc>
        <w:tc>
          <w:tcPr>
            <w:tcW w:w="2781"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70846A"/>
            <w:vAlign w:val="center"/>
          </w:tcPr>
          <w:p w14:paraId="76A7CFFF" w14:textId="77777777" w:rsidR="00F66711" w:rsidRPr="009D7832" w:rsidRDefault="00F66711" w:rsidP="006A1ED6">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sz w:val="36"/>
                <w:szCs w:val="36"/>
              </w:rPr>
            </w:pPr>
            <w:r w:rsidRPr="009D7832">
              <w:rPr>
                <w:rFonts w:ascii="Wingdings" w:hAnsi="Wingdings" w:cs="Open Sans"/>
                <w:color w:val="FFFFFF" w:themeColor="background1"/>
                <w:sz w:val="36"/>
                <w:szCs w:val="36"/>
              </w:rPr>
              <w:t></w:t>
            </w:r>
          </w:p>
        </w:tc>
      </w:tr>
      <w:tr w:rsidR="00F66711" w14:paraId="7F29DBD9" w14:textId="77777777" w:rsidTr="006A1ED6">
        <w:trPr>
          <w:cantSplit/>
          <w:trHeight w:val="576"/>
        </w:trPr>
        <w:tc>
          <w:tcPr>
            <w:tcW w:w="1957" w:type="dxa"/>
            <w:tcBorders>
              <w:top w:val="single" w:sz="4" w:space="0" w:color="000000" w:themeColor="text1"/>
              <w:left w:val="single" w:sz="18" w:space="0" w:color="auto"/>
              <w:bottom w:val="single" w:sz="4" w:space="0" w:color="000000" w:themeColor="text1"/>
              <w:right w:val="single" w:sz="18" w:space="0" w:color="auto"/>
            </w:tcBorders>
            <w:shd w:val="clear" w:color="auto" w:fill="E7DFE8"/>
          </w:tcPr>
          <w:p w14:paraId="119A5A4F" w14:textId="77777777" w:rsidR="00F66711" w:rsidRPr="007826EB" w:rsidRDefault="00F66711" w:rsidP="006A1ED6">
            <w:pPr>
              <w:keepNext/>
              <w:keepLines/>
              <w:tabs>
                <w:tab w:val="left" w:pos="220"/>
                <w:tab w:val="left" w:pos="720"/>
                <w:tab w:val="left" w:pos="7200"/>
              </w:tabs>
              <w:autoSpaceDE w:val="0"/>
              <w:autoSpaceDN w:val="0"/>
              <w:adjustRightInd w:val="0"/>
              <w:contextualSpacing/>
              <w:rPr>
                <w:rFonts w:ascii="Open Sans" w:hAnsi="Open Sans" w:cs="Open Sans"/>
                <w:color w:val="000000" w:themeColor="text1"/>
              </w:rPr>
            </w:pPr>
            <w:r>
              <w:rPr>
                <w:rFonts w:ascii="Open Sans" w:hAnsi="Open Sans" w:cs="Open Sans"/>
                <w:color w:val="000000" w:themeColor="text1"/>
              </w:rPr>
              <w:t>Research Presentations</w:t>
            </w:r>
          </w:p>
        </w:tc>
        <w:tc>
          <w:tcPr>
            <w:tcW w:w="2781"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4B4BA3"/>
            <w:vAlign w:val="center"/>
          </w:tcPr>
          <w:p w14:paraId="6987464A" w14:textId="77777777" w:rsidR="00F66711" w:rsidRPr="009D7832" w:rsidRDefault="00F66711" w:rsidP="006A1ED6">
            <w:pPr>
              <w:keepNext/>
              <w:keepLines/>
              <w:tabs>
                <w:tab w:val="left" w:pos="220"/>
                <w:tab w:val="left" w:pos="720"/>
                <w:tab w:val="left" w:pos="7200"/>
              </w:tabs>
              <w:autoSpaceDE w:val="0"/>
              <w:autoSpaceDN w:val="0"/>
              <w:adjustRightInd w:val="0"/>
              <w:contextualSpacing/>
              <w:jc w:val="center"/>
              <w:rPr>
                <w:rFonts w:ascii="Wingdings" w:hAnsi="Wingdings" w:cs="Open Sans"/>
                <w:color w:val="FFFFFF" w:themeColor="background1"/>
                <w:sz w:val="36"/>
                <w:szCs w:val="36"/>
              </w:rPr>
            </w:pPr>
          </w:p>
        </w:tc>
        <w:tc>
          <w:tcPr>
            <w:tcW w:w="2781"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70846A"/>
            <w:vAlign w:val="center"/>
          </w:tcPr>
          <w:p w14:paraId="05A06A90" w14:textId="77777777" w:rsidR="00F66711" w:rsidRPr="009D7832" w:rsidRDefault="00F66711" w:rsidP="006A1ED6">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sz w:val="36"/>
                <w:szCs w:val="36"/>
              </w:rPr>
            </w:pPr>
          </w:p>
        </w:tc>
        <w:tc>
          <w:tcPr>
            <w:tcW w:w="2781"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70846A"/>
            <w:vAlign w:val="center"/>
          </w:tcPr>
          <w:p w14:paraId="7624DC71" w14:textId="77777777" w:rsidR="00F66711" w:rsidRPr="009D7832" w:rsidRDefault="00F66711" w:rsidP="006A1ED6">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sz w:val="36"/>
                <w:szCs w:val="36"/>
              </w:rPr>
            </w:pPr>
            <w:r w:rsidRPr="009D7832">
              <w:rPr>
                <w:rFonts w:ascii="Wingdings" w:hAnsi="Wingdings" w:cs="Open Sans"/>
                <w:color w:val="FFFFFF" w:themeColor="background1"/>
                <w:sz w:val="36"/>
                <w:szCs w:val="36"/>
              </w:rPr>
              <w:t></w:t>
            </w:r>
          </w:p>
        </w:tc>
      </w:tr>
      <w:tr w:rsidR="00F66711" w14:paraId="286CEB01" w14:textId="77777777" w:rsidTr="006A1ED6">
        <w:trPr>
          <w:cantSplit/>
          <w:trHeight w:val="576"/>
        </w:trPr>
        <w:tc>
          <w:tcPr>
            <w:tcW w:w="1957" w:type="dxa"/>
            <w:tcBorders>
              <w:top w:val="single" w:sz="4" w:space="0" w:color="000000" w:themeColor="text1"/>
              <w:left w:val="single" w:sz="18" w:space="0" w:color="auto"/>
              <w:bottom w:val="single" w:sz="18" w:space="0" w:color="auto"/>
              <w:right w:val="single" w:sz="18" w:space="0" w:color="auto"/>
            </w:tcBorders>
            <w:shd w:val="clear" w:color="auto" w:fill="E7DFE8"/>
          </w:tcPr>
          <w:p w14:paraId="03E41D54" w14:textId="77777777" w:rsidR="00F66711" w:rsidRPr="007826EB" w:rsidRDefault="00F66711" w:rsidP="006A1ED6">
            <w:pPr>
              <w:keepNext/>
              <w:keepLines/>
              <w:tabs>
                <w:tab w:val="left" w:pos="220"/>
                <w:tab w:val="left" w:pos="720"/>
                <w:tab w:val="left" w:pos="7200"/>
              </w:tabs>
              <w:autoSpaceDE w:val="0"/>
              <w:autoSpaceDN w:val="0"/>
              <w:adjustRightInd w:val="0"/>
              <w:contextualSpacing/>
              <w:rPr>
                <w:rFonts w:ascii="Open Sans" w:hAnsi="Open Sans" w:cs="Open Sans"/>
                <w:color w:val="000000" w:themeColor="text1"/>
              </w:rPr>
            </w:pPr>
            <w:r>
              <w:rPr>
                <w:rFonts w:ascii="Open Sans" w:hAnsi="Open Sans" w:cs="Open Sans"/>
                <w:color w:val="000000" w:themeColor="text1"/>
              </w:rPr>
              <w:t>Research Workshops</w:t>
            </w:r>
          </w:p>
        </w:tc>
        <w:tc>
          <w:tcPr>
            <w:tcW w:w="2781" w:type="dxa"/>
            <w:tcBorders>
              <w:top w:val="single" w:sz="4" w:space="0" w:color="FFFFFF" w:themeColor="background1"/>
              <w:left w:val="single" w:sz="18" w:space="0" w:color="auto"/>
              <w:bottom w:val="single" w:sz="18" w:space="0" w:color="auto"/>
              <w:right w:val="single" w:sz="18" w:space="0" w:color="auto"/>
            </w:tcBorders>
            <w:shd w:val="clear" w:color="auto" w:fill="4B4BA3"/>
            <w:vAlign w:val="center"/>
          </w:tcPr>
          <w:p w14:paraId="6145DEFA" w14:textId="77777777" w:rsidR="00F66711" w:rsidRPr="009D7832" w:rsidRDefault="00F66711" w:rsidP="006A1ED6">
            <w:pPr>
              <w:keepNext/>
              <w:keepLines/>
              <w:tabs>
                <w:tab w:val="left" w:pos="220"/>
                <w:tab w:val="left" w:pos="720"/>
                <w:tab w:val="left" w:pos="7200"/>
              </w:tabs>
              <w:autoSpaceDE w:val="0"/>
              <w:autoSpaceDN w:val="0"/>
              <w:adjustRightInd w:val="0"/>
              <w:contextualSpacing/>
              <w:jc w:val="center"/>
              <w:rPr>
                <w:rFonts w:ascii="Wingdings" w:hAnsi="Wingdings" w:cs="Open Sans"/>
                <w:color w:val="FFFFFF" w:themeColor="background1"/>
                <w:sz w:val="36"/>
                <w:szCs w:val="36"/>
              </w:rPr>
            </w:pPr>
            <w:r w:rsidRPr="009D7832">
              <w:rPr>
                <w:rFonts w:ascii="Wingdings" w:hAnsi="Wingdings" w:cs="Open Sans"/>
                <w:color w:val="FFFFFF" w:themeColor="background1"/>
                <w:sz w:val="36"/>
                <w:szCs w:val="36"/>
              </w:rPr>
              <w:t></w:t>
            </w:r>
          </w:p>
        </w:tc>
        <w:tc>
          <w:tcPr>
            <w:tcW w:w="2781" w:type="dxa"/>
            <w:tcBorders>
              <w:top w:val="single" w:sz="4" w:space="0" w:color="FFFFFF" w:themeColor="background1"/>
              <w:left w:val="single" w:sz="18" w:space="0" w:color="auto"/>
              <w:bottom w:val="single" w:sz="18" w:space="0" w:color="auto"/>
              <w:right w:val="single" w:sz="18" w:space="0" w:color="auto"/>
            </w:tcBorders>
            <w:shd w:val="clear" w:color="auto" w:fill="70846A"/>
            <w:vAlign w:val="center"/>
          </w:tcPr>
          <w:p w14:paraId="50881741" w14:textId="77777777" w:rsidR="00F66711" w:rsidRPr="009D7832" w:rsidRDefault="00F66711" w:rsidP="006A1ED6">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sz w:val="36"/>
                <w:szCs w:val="36"/>
              </w:rPr>
            </w:pPr>
            <w:r w:rsidRPr="009D7832">
              <w:rPr>
                <w:rFonts w:ascii="Wingdings" w:hAnsi="Wingdings" w:cs="Open Sans"/>
                <w:color w:val="FFFFFF" w:themeColor="background1"/>
                <w:sz w:val="36"/>
                <w:szCs w:val="36"/>
              </w:rPr>
              <w:t></w:t>
            </w:r>
          </w:p>
        </w:tc>
        <w:tc>
          <w:tcPr>
            <w:tcW w:w="2781" w:type="dxa"/>
            <w:tcBorders>
              <w:top w:val="single" w:sz="4" w:space="0" w:color="FFFFFF" w:themeColor="background1"/>
              <w:left w:val="single" w:sz="18" w:space="0" w:color="auto"/>
              <w:bottom w:val="single" w:sz="18" w:space="0" w:color="auto"/>
              <w:right w:val="single" w:sz="18" w:space="0" w:color="auto"/>
            </w:tcBorders>
            <w:shd w:val="clear" w:color="auto" w:fill="70846A"/>
            <w:vAlign w:val="center"/>
          </w:tcPr>
          <w:p w14:paraId="0FF0EAD0" w14:textId="77777777" w:rsidR="00F66711" w:rsidRPr="009D7832" w:rsidRDefault="00F66711" w:rsidP="006A1ED6">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sz w:val="36"/>
                <w:szCs w:val="36"/>
              </w:rPr>
            </w:pPr>
          </w:p>
        </w:tc>
      </w:tr>
    </w:tbl>
    <w:p w14:paraId="08696010" w14:textId="77777777" w:rsidR="00D86A3F" w:rsidRDefault="00D86A3F" w:rsidP="00D86A3F">
      <w:pPr>
        <w:tabs>
          <w:tab w:val="left" w:pos="360"/>
        </w:tabs>
        <w:ind w:left="360"/>
        <w:contextualSpacing/>
        <w:rPr>
          <w:rFonts w:ascii="Arial" w:hAnsi="Arial" w:cs="Arial"/>
        </w:rPr>
      </w:pPr>
    </w:p>
    <w:p w14:paraId="5C53CEA8" w14:textId="2D745549" w:rsidR="00F66711" w:rsidRPr="00F66711" w:rsidRDefault="00F66711" w:rsidP="00F66711">
      <w:pPr>
        <w:tabs>
          <w:tab w:val="left" w:pos="360"/>
        </w:tabs>
        <w:contextualSpacing/>
        <w:rPr>
          <w:rFonts w:ascii="Arial" w:hAnsi="Arial" w:cs="Arial"/>
          <w:b/>
          <w:bCs/>
          <w:color w:val="70846A"/>
        </w:rPr>
      </w:pPr>
      <w:r w:rsidRPr="00F66711">
        <w:rPr>
          <w:rFonts w:ascii="Arial" w:hAnsi="Arial" w:cs="Arial"/>
          <w:b/>
          <w:bCs/>
          <w:color w:val="70846A"/>
        </w:rPr>
        <w:t>6) Alternative Presentation Option</w:t>
      </w:r>
    </w:p>
    <w:p w14:paraId="62F8A690" w14:textId="781AC25E" w:rsidR="00F66711" w:rsidRDefault="00F66711" w:rsidP="00F66711">
      <w:pPr>
        <w:tabs>
          <w:tab w:val="left" w:pos="360"/>
        </w:tabs>
        <w:contextualSpacing/>
        <w:rPr>
          <w:rFonts w:ascii="Arial" w:hAnsi="Arial" w:cs="Arial"/>
        </w:rPr>
      </w:pPr>
    </w:p>
    <w:p w14:paraId="359F8B1B" w14:textId="2712BEAB" w:rsidR="00F66711" w:rsidRDefault="00F66711" w:rsidP="00F66711">
      <w:pPr>
        <w:tabs>
          <w:tab w:val="left" w:pos="360"/>
        </w:tabs>
        <w:ind w:left="360"/>
        <w:contextualSpacing/>
        <w:rPr>
          <w:rFonts w:ascii="Arial" w:hAnsi="Arial" w:cs="Arial"/>
        </w:rPr>
      </w:pPr>
      <w:r w:rsidRPr="008D1C74">
        <w:rPr>
          <w:rFonts w:ascii="Arial" w:hAnsi="Arial" w:cs="Arial"/>
        </w:rPr>
        <w:fldChar w:fldCharType="begin">
          <w:ffData>
            <w:name w:val="Check20"/>
            <w:enabled/>
            <w:calcOnExit w:val="0"/>
            <w:checkBox>
              <w:sizeAuto/>
              <w:default w:val="0"/>
            </w:checkBox>
          </w:ffData>
        </w:fldChar>
      </w:r>
      <w:r w:rsidRPr="008D1C74">
        <w:rPr>
          <w:rFonts w:ascii="Arial" w:hAnsi="Arial" w:cs="Arial"/>
        </w:rPr>
        <w:instrText xml:space="preserve"> FORMCHECKBOX </w:instrText>
      </w:r>
      <w:r>
        <w:rPr>
          <w:rFonts w:ascii="Arial" w:hAnsi="Arial" w:cs="Arial"/>
        </w:rPr>
      </w:r>
      <w:r>
        <w:rPr>
          <w:rFonts w:ascii="Arial" w:hAnsi="Arial" w:cs="Arial"/>
        </w:rPr>
        <w:fldChar w:fldCharType="separate"/>
      </w:r>
      <w:r w:rsidRPr="008D1C74">
        <w:rPr>
          <w:rFonts w:ascii="Arial" w:hAnsi="Arial" w:cs="Arial"/>
        </w:rPr>
        <w:fldChar w:fldCharType="end"/>
      </w:r>
      <w:r>
        <w:rPr>
          <w:rFonts w:ascii="Arial" w:hAnsi="Arial" w:cs="Arial"/>
        </w:rPr>
        <w:t xml:space="preserve"> Virtual Prerecorded Alternative</w:t>
      </w:r>
    </w:p>
    <w:p w14:paraId="15295FAB" w14:textId="3A474555" w:rsidR="00F66711" w:rsidRDefault="00F66711" w:rsidP="00F66711">
      <w:pPr>
        <w:tabs>
          <w:tab w:val="left" w:pos="360"/>
        </w:tabs>
        <w:ind w:left="1440"/>
        <w:contextualSpacing/>
        <w:rPr>
          <w:rFonts w:ascii="Arial" w:hAnsi="Arial" w:cs="Arial"/>
        </w:rPr>
      </w:pPr>
      <w:r>
        <w:rPr>
          <w:rFonts w:ascii="Arial" w:hAnsi="Arial" w:cs="Arial"/>
        </w:rPr>
        <w:t>If your proposal is not selected for the in-person program, check here if you would like to be considered for a prerecorded on-demand virtual session of the same format. (Note: Depending on the format, this may entail complying with shorter session lengths.)</w:t>
      </w:r>
    </w:p>
    <w:p w14:paraId="2EAFB6DA" w14:textId="12392DE4" w:rsidR="00356819" w:rsidRPr="008727F1" w:rsidRDefault="00356819" w:rsidP="008727F1">
      <w:pPr>
        <w:keepNext/>
        <w:tabs>
          <w:tab w:val="left" w:pos="360"/>
          <w:tab w:val="left" w:pos="720"/>
        </w:tabs>
        <w:rPr>
          <w:rFonts w:ascii="Arial" w:hAnsi="Arial" w:cs="Arial"/>
          <w:b/>
        </w:rPr>
      </w:pPr>
    </w:p>
    <w:p w14:paraId="5527A54E" w14:textId="2257B64A" w:rsidR="000151CB" w:rsidRPr="00F66711" w:rsidRDefault="00F66711" w:rsidP="00F10491">
      <w:pPr>
        <w:keepNext/>
        <w:tabs>
          <w:tab w:val="left" w:pos="360"/>
          <w:tab w:val="left" w:pos="720"/>
        </w:tabs>
        <w:rPr>
          <w:rFonts w:ascii="Avenir Heavy" w:hAnsi="Avenir Heavy" w:cs="Arial"/>
          <w:color w:val="6F2E71"/>
          <w:sz w:val="36"/>
          <w:szCs w:val="36"/>
        </w:rPr>
      </w:pPr>
      <w:r w:rsidRPr="00F66711">
        <w:rPr>
          <w:rFonts w:ascii="Avenir Heavy" w:hAnsi="Avenir Heavy" w:cs="Arial"/>
          <w:color w:val="6F2E71"/>
          <w:sz w:val="36"/>
          <w:szCs w:val="36"/>
        </w:rPr>
        <w:t>Presenter Information</w:t>
      </w:r>
    </w:p>
    <w:p w14:paraId="6CFD8630" w14:textId="77777777" w:rsidR="009267E9" w:rsidRPr="00F66711" w:rsidRDefault="000151CB" w:rsidP="00F10491">
      <w:pPr>
        <w:numPr>
          <w:ilvl w:val="0"/>
          <w:numId w:val="4"/>
        </w:numPr>
        <w:tabs>
          <w:tab w:val="left" w:pos="360"/>
          <w:tab w:val="left" w:pos="720"/>
        </w:tabs>
        <w:rPr>
          <w:rFonts w:ascii="Arial" w:hAnsi="Arial" w:cs="Arial"/>
          <w:color w:val="70846A"/>
        </w:rPr>
      </w:pPr>
      <w:r w:rsidRPr="00F66711">
        <w:rPr>
          <w:rFonts w:ascii="Arial" w:hAnsi="Arial" w:cs="Arial"/>
          <w:b/>
          <w:color w:val="70846A"/>
        </w:rPr>
        <w:t xml:space="preserve">Important </w:t>
      </w:r>
      <w:r w:rsidR="009267E9" w:rsidRPr="00F66711">
        <w:rPr>
          <w:rFonts w:ascii="Arial" w:hAnsi="Arial" w:cs="Arial"/>
          <w:b/>
          <w:color w:val="70846A"/>
        </w:rPr>
        <w:t>notes about presenters</w:t>
      </w:r>
      <w:r w:rsidRPr="00F66711">
        <w:rPr>
          <w:rFonts w:ascii="Arial" w:hAnsi="Arial" w:cs="Arial"/>
          <w:b/>
          <w:color w:val="70846A"/>
        </w:rPr>
        <w:t>:</w:t>
      </w:r>
      <w:r w:rsidRPr="00F66711">
        <w:rPr>
          <w:rFonts w:ascii="Arial" w:hAnsi="Arial" w:cs="Arial"/>
          <w:color w:val="70846A"/>
        </w:rPr>
        <w:t xml:space="preserve"> </w:t>
      </w:r>
    </w:p>
    <w:p w14:paraId="5511CC02" w14:textId="77777777" w:rsidR="009267E9" w:rsidRPr="00F71771" w:rsidRDefault="0037574D" w:rsidP="00F10491">
      <w:pPr>
        <w:numPr>
          <w:ilvl w:val="1"/>
          <w:numId w:val="1"/>
        </w:numPr>
        <w:tabs>
          <w:tab w:val="left" w:pos="360"/>
          <w:tab w:val="left" w:pos="720"/>
        </w:tabs>
        <w:rPr>
          <w:rFonts w:ascii="Arial" w:hAnsi="Arial" w:cs="Arial"/>
        </w:rPr>
      </w:pPr>
      <w:r>
        <w:rPr>
          <w:rFonts w:ascii="Arial" w:hAnsi="Arial" w:cs="Arial"/>
        </w:rPr>
        <w:t xml:space="preserve">You must </w:t>
      </w:r>
      <w:r w:rsidR="00BA1C37">
        <w:rPr>
          <w:rFonts w:ascii="Arial" w:hAnsi="Arial" w:cs="Arial"/>
        </w:rPr>
        <w:t xml:space="preserve">have an eePRO account (eePROfile) and </w:t>
      </w:r>
      <w:r>
        <w:rPr>
          <w:rFonts w:ascii="Arial" w:hAnsi="Arial" w:cs="Arial"/>
        </w:rPr>
        <w:t xml:space="preserve">be logged in on the NAAEE website in order to submit an online proposal for the Research Symposium. </w:t>
      </w:r>
    </w:p>
    <w:p w14:paraId="26CC4A36" w14:textId="77777777" w:rsidR="009267E9" w:rsidRDefault="007722DC" w:rsidP="00F10491">
      <w:pPr>
        <w:numPr>
          <w:ilvl w:val="1"/>
          <w:numId w:val="1"/>
        </w:numPr>
        <w:tabs>
          <w:tab w:val="left" w:pos="360"/>
          <w:tab w:val="left" w:pos="720"/>
        </w:tabs>
        <w:rPr>
          <w:rFonts w:ascii="Arial" w:hAnsi="Arial" w:cs="Arial"/>
        </w:rPr>
      </w:pPr>
      <w:r>
        <w:rPr>
          <w:rFonts w:ascii="Arial" w:hAnsi="Arial" w:cs="Arial"/>
        </w:rPr>
        <w:t xml:space="preserve">As the </w:t>
      </w:r>
      <w:r w:rsidR="00AC68DF">
        <w:rPr>
          <w:rFonts w:ascii="Arial" w:hAnsi="Arial" w:cs="Arial"/>
        </w:rPr>
        <w:t xml:space="preserve">person submitting </w:t>
      </w:r>
      <w:r>
        <w:rPr>
          <w:rFonts w:ascii="Arial" w:hAnsi="Arial" w:cs="Arial"/>
        </w:rPr>
        <w:t>the proposal, your name will appear automatically in the online proposal form. Any</w:t>
      </w:r>
      <w:r w:rsidR="009267E9" w:rsidRPr="00F71771">
        <w:rPr>
          <w:rFonts w:ascii="Arial" w:hAnsi="Arial" w:cs="Arial"/>
        </w:rPr>
        <w:t xml:space="preserve"> additional</w:t>
      </w:r>
      <w:r w:rsidR="000151CB" w:rsidRPr="00F71771">
        <w:rPr>
          <w:rFonts w:ascii="Arial" w:hAnsi="Arial" w:cs="Arial"/>
        </w:rPr>
        <w:t xml:space="preserve"> presenter</w:t>
      </w:r>
      <w:r>
        <w:rPr>
          <w:rFonts w:ascii="Arial" w:hAnsi="Arial" w:cs="Arial"/>
        </w:rPr>
        <w:t>s</w:t>
      </w:r>
      <w:r w:rsidR="000151CB" w:rsidRPr="00F71771">
        <w:rPr>
          <w:rFonts w:ascii="Arial" w:hAnsi="Arial" w:cs="Arial"/>
        </w:rPr>
        <w:t xml:space="preserve"> </w:t>
      </w:r>
      <w:r>
        <w:rPr>
          <w:rFonts w:ascii="Arial" w:hAnsi="Arial" w:cs="Arial"/>
        </w:rPr>
        <w:t xml:space="preserve">that you </w:t>
      </w:r>
      <w:r w:rsidR="00AC68DF">
        <w:rPr>
          <w:rFonts w:ascii="Arial" w:hAnsi="Arial" w:cs="Arial"/>
        </w:rPr>
        <w:t>wish</w:t>
      </w:r>
      <w:r>
        <w:rPr>
          <w:rFonts w:ascii="Arial" w:hAnsi="Arial" w:cs="Arial"/>
        </w:rPr>
        <w:t xml:space="preserve"> to add to the proposal </w:t>
      </w:r>
      <w:r w:rsidR="000151CB" w:rsidRPr="00F71771">
        <w:rPr>
          <w:rFonts w:ascii="Arial" w:hAnsi="Arial" w:cs="Arial"/>
        </w:rPr>
        <w:t xml:space="preserve">must </w:t>
      </w:r>
      <w:r w:rsidR="008022DB">
        <w:rPr>
          <w:rFonts w:ascii="Arial" w:hAnsi="Arial" w:cs="Arial"/>
        </w:rPr>
        <w:t xml:space="preserve">also </w:t>
      </w:r>
      <w:r w:rsidR="000151CB" w:rsidRPr="00F71771">
        <w:rPr>
          <w:rFonts w:ascii="Arial" w:hAnsi="Arial" w:cs="Arial"/>
        </w:rPr>
        <w:t xml:space="preserve">have </w:t>
      </w:r>
      <w:r w:rsidR="0037574D" w:rsidRPr="00BA1C37">
        <w:rPr>
          <w:rFonts w:ascii="Arial" w:hAnsi="Arial" w:cs="Arial"/>
        </w:rPr>
        <w:t>eePROfile</w:t>
      </w:r>
      <w:r>
        <w:rPr>
          <w:rFonts w:ascii="Arial" w:hAnsi="Arial" w:cs="Arial"/>
        </w:rPr>
        <w:t>s</w:t>
      </w:r>
      <w:r w:rsidR="0037574D" w:rsidRPr="00BA1C37">
        <w:rPr>
          <w:rFonts w:ascii="Arial" w:hAnsi="Arial" w:cs="Arial"/>
        </w:rPr>
        <w:t xml:space="preserve"> </w:t>
      </w:r>
      <w:r w:rsidR="00803D8A">
        <w:rPr>
          <w:rFonts w:ascii="Arial" w:hAnsi="Arial" w:cs="Arial"/>
        </w:rPr>
        <w:t>on NAAEE's website</w:t>
      </w:r>
      <w:r w:rsidR="00AC68DF">
        <w:rPr>
          <w:rFonts w:ascii="Arial" w:hAnsi="Arial" w:cs="Arial"/>
        </w:rPr>
        <w:t>,</w:t>
      </w:r>
      <w:r w:rsidR="0037574D">
        <w:rPr>
          <w:rFonts w:ascii="Arial" w:hAnsi="Arial" w:cs="Arial"/>
        </w:rPr>
        <w:t xml:space="preserve"> </w:t>
      </w:r>
      <w:r w:rsidR="00803D8A">
        <w:rPr>
          <w:rFonts w:ascii="Arial" w:hAnsi="Arial" w:cs="Arial"/>
        </w:rPr>
        <w:t xml:space="preserve">and </w:t>
      </w:r>
      <w:r>
        <w:rPr>
          <w:rFonts w:ascii="Arial" w:hAnsi="Arial" w:cs="Arial"/>
        </w:rPr>
        <w:t>those accounts</w:t>
      </w:r>
      <w:r w:rsidR="00803D8A">
        <w:rPr>
          <w:rFonts w:ascii="Arial" w:hAnsi="Arial" w:cs="Arial"/>
        </w:rPr>
        <w:t xml:space="preserve"> must be linked to the online </w:t>
      </w:r>
      <w:r w:rsidR="0037574D">
        <w:rPr>
          <w:rFonts w:ascii="Arial" w:hAnsi="Arial" w:cs="Arial"/>
        </w:rPr>
        <w:t xml:space="preserve">submission system </w:t>
      </w:r>
      <w:r w:rsidR="000151CB" w:rsidRPr="00F71771">
        <w:rPr>
          <w:rFonts w:ascii="Arial" w:hAnsi="Arial" w:cs="Arial"/>
          <w:b/>
        </w:rPr>
        <w:t xml:space="preserve">before </w:t>
      </w:r>
      <w:r w:rsidR="000151CB" w:rsidRPr="00F71771">
        <w:rPr>
          <w:rFonts w:ascii="Arial" w:hAnsi="Arial" w:cs="Arial"/>
        </w:rPr>
        <w:t xml:space="preserve">you </w:t>
      </w:r>
      <w:r w:rsidR="00803D8A">
        <w:rPr>
          <w:rFonts w:ascii="Arial" w:hAnsi="Arial" w:cs="Arial"/>
        </w:rPr>
        <w:t>will be able to</w:t>
      </w:r>
      <w:r w:rsidR="000151CB" w:rsidRPr="00F71771">
        <w:rPr>
          <w:rFonts w:ascii="Arial" w:hAnsi="Arial" w:cs="Arial"/>
        </w:rPr>
        <w:t xml:space="preserve"> add </w:t>
      </w:r>
      <w:r>
        <w:rPr>
          <w:rFonts w:ascii="Arial" w:hAnsi="Arial" w:cs="Arial"/>
        </w:rPr>
        <w:t>their names</w:t>
      </w:r>
      <w:r w:rsidR="000151CB" w:rsidRPr="00F71771">
        <w:rPr>
          <w:rFonts w:ascii="Arial" w:hAnsi="Arial" w:cs="Arial"/>
        </w:rPr>
        <w:t xml:space="preserve"> to your online proposal. </w:t>
      </w:r>
    </w:p>
    <w:p w14:paraId="0647B929" w14:textId="77777777" w:rsidR="000A177F" w:rsidRPr="00F71771" w:rsidRDefault="000A177F" w:rsidP="00F10491">
      <w:pPr>
        <w:tabs>
          <w:tab w:val="left" w:pos="360"/>
          <w:tab w:val="left" w:pos="720"/>
        </w:tabs>
        <w:rPr>
          <w:rFonts w:ascii="Arial" w:hAnsi="Arial" w:cs="Arial"/>
        </w:rPr>
      </w:pPr>
    </w:p>
    <w:p w14:paraId="08970E93" w14:textId="3226CC8D" w:rsidR="009267E9" w:rsidRPr="00F66711" w:rsidRDefault="009267E9" w:rsidP="00F10491">
      <w:pPr>
        <w:numPr>
          <w:ilvl w:val="0"/>
          <w:numId w:val="4"/>
        </w:numPr>
        <w:tabs>
          <w:tab w:val="left" w:pos="360"/>
          <w:tab w:val="left" w:pos="720"/>
        </w:tabs>
        <w:spacing w:after="120"/>
        <w:rPr>
          <w:rFonts w:ascii="Arial" w:hAnsi="Arial" w:cs="Arial"/>
          <w:b/>
          <w:color w:val="70846A"/>
        </w:rPr>
      </w:pPr>
      <w:r w:rsidRPr="00F66711">
        <w:rPr>
          <w:rFonts w:ascii="Arial" w:hAnsi="Arial" w:cs="Arial"/>
          <w:b/>
          <w:color w:val="70846A"/>
        </w:rPr>
        <w:t xml:space="preserve">Adding presenters to the system is a </w:t>
      </w:r>
      <w:r w:rsidR="00343FEE" w:rsidRPr="00F66711">
        <w:rPr>
          <w:rFonts w:ascii="Arial" w:hAnsi="Arial" w:cs="Arial"/>
          <w:b/>
          <w:color w:val="70846A"/>
          <w:u w:val="single"/>
        </w:rPr>
        <w:t>two-</w:t>
      </w:r>
      <w:r w:rsidRPr="00F66711">
        <w:rPr>
          <w:rFonts w:ascii="Arial" w:hAnsi="Arial" w:cs="Arial"/>
          <w:b/>
          <w:color w:val="70846A"/>
          <w:u w:val="single"/>
        </w:rPr>
        <w:t>step process</w:t>
      </w:r>
      <w:r w:rsidRPr="00F66711">
        <w:rPr>
          <w:rFonts w:ascii="Arial" w:hAnsi="Arial" w:cs="Arial"/>
          <w:b/>
          <w:color w:val="70846A"/>
        </w:rPr>
        <w:t xml:space="preserve">. </w:t>
      </w:r>
    </w:p>
    <w:p w14:paraId="08A6BBD0" w14:textId="77777777" w:rsidR="00F66711" w:rsidRPr="00F71771" w:rsidRDefault="00F66711" w:rsidP="00F66711">
      <w:pPr>
        <w:numPr>
          <w:ilvl w:val="1"/>
          <w:numId w:val="4"/>
        </w:numPr>
        <w:spacing w:after="120"/>
        <w:rPr>
          <w:rFonts w:ascii="Arial" w:hAnsi="Arial" w:cs="Arial"/>
        </w:rPr>
      </w:pPr>
      <w:r w:rsidRPr="00F66711">
        <w:rPr>
          <w:rFonts w:ascii="Arial" w:hAnsi="Arial" w:cs="Arial"/>
          <w:b/>
          <w:color w:val="4B4BA3"/>
        </w:rPr>
        <w:t xml:space="preserve">Step 1: </w:t>
      </w:r>
      <w:r w:rsidRPr="00F71771">
        <w:rPr>
          <w:rFonts w:ascii="Arial" w:hAnsi="Arial" w:cs="Arial"/>
          <w:color w:val="181818"/>
        </w:rPr>
        <w:t>To create a</w:t>
      </w:r>
      <w:r>
        <w:rPr>
          <w:rFonts w:ascii="Arial" w:hAnsi="Arial" w:cs="Arial"/>
          <w:color w:val="181818"/>
        </w:rPr>
        <w:t>n eePRO account o</w:t>
      </w:r>
      <w:r w:rsidRPr="00F71771">
        <w:rPr>
          <w:rFonts w:ascii="Arial" w:hAnsi="Arial" w:cs="Arial"/>
          <w:color w:val="181818"/>
        </w:rPr>
        <w:t xml:space="preserve">n the NAAEE </w:t>
      </w:r>
      <w:r>
        <w:rPr>
          <w:rFonts w:ascii="Arial" w:hAnsi="Arial" w:cs="Arial"/>
          <w:color w:val="181818"/>
        </w:rPr>
        <w:t>website</w:t>
      </w:r>
      <w:r w:rsidRPr="00F71771">
        <w:rPr>
          <w:rFonts w:ascii="Arial" w:hAnsi="Arial" w:cs="Arial"/>
          <w:color w:val="181818"/>
        </w:rPr>
        <w:t xml:space="preserve">, go to </w:t>
      </w:r>
      <w:hyperlink r:id="rId10" w:history="1">
        <w:r w:rsidRPr="004806C4">
          <w:rPr>
            <w:rStyle w:val="Hyperlink"/>
            <w:rFonts w:ascii="Arial" w:hAnsi="Arial" w:cs="Arial"/>
          </w:rPr>
          <w:t>naaee.org</w:t>
        </w:r>
      </w:hyperlink>
      <w:r>
        <w:rPr>
          <w:rFonts w:ascii="Arial" w:hAnsi="Arial" w:cs="Arial"/>
          <w:color w:val="181818"/>
        </w:rPr>
        <w:t xml:space="preserve"> and click on "log in." Select the link to "create an account</w:t>
      </w:r>
      <w:r w:rsidRPr="00F71771">
        <w:rPr>
          <w:rFonts w:ascii="Arial" w:hAnsi="Arial" w:cs="Arial"/>
          <w:color w:val="181818"/>
        </w:rPr>
        <w:t>.</w:t>
      </w:r>
      <w:r>
        <w:rPr>
          <w:rFonts w:ascii="Arial" w:hAnsi="Arial" w:cs="Arial"/>
          <w:color w:val="181818"/>
        </w:rPr>
        <w:t>"</w:t>
      </w:r>
      <w:r w:rsidRPr="00F71771">
        <w:rPr>
          <w:rFonts w:ascii="Arial" w:hAnsi="Arial" w:cs="Arial"/>
          <w:color w:val="181818"/>
        </w:rPr>
        <w:t xml:space="preserve"> (Note: Creating an account is not the same as becoming a member of NAAEE.) Use your email address as your login</w:t>
      </w:r>
      <w:r>
        <w:rPr>
          <w:rFonts w:ascii="Arial" w:hAnsi="Arial" w:cs="Arial"/>
          <w:color w:val="181818"/>
        </w:rPr>
        <w:t xml:space="preserve"> and provide the information requested. </w:t>
      </w:r>
    </w:p>
    <w:p w14:paraId="7F7FD933" w14:textId="77777777" w:rsidR="00F66711" w:rsidRPr="000A177F" w:rsidRDefault="00F66711" w:rsidP="00F66711">
      <w:pPr>
        <w:numPr>
          <w:ilvl w:val="1"/>
          <w:numId w:val="4"/>
        </w:numPr>
        <w:spacing w:after="120"/>
        <w:rPr>
          <w:rFonts w:ascii="Arial" w:hAnsi="Arial" w:cs="Arial"/>
        </w:rPr>
      </w:pPr>
      <w:r w:rsidRPr="005835B5">
        <w:rPr>
          <w:rFonts w:ascii="Arial" w:hAnsi="Arial" w:cs="Arial"/>
          <w:b/>
          <w:color w:val="4B4BA3"/>
        </w:rPr>
        <w:t>Step 2:</w:t>
      </w:r>
      <w:r w:rsidRPr="005835B5">
        <w:rPr>
          <w:rFonts w:ascii="Arial" w:hAnsi="Arial" w:cs="Arial"/>
          <w:color w:val="4B4BA3"/>
        </w:rPr>
        <w:t xml:space="preserve"> </w:t>
      </w:r>
      <w:r>
        <w:rPr>
          <w:rFonts w:ascii="Arial" w:hAnsi="Arial" w:cs="Arial"/>
          <w:color w:val="181818"/>
        </w:rPr>
        <w:t xml:space="preserve">To add the new account </w:t>
      </w:r>
      <w:r w:rsidRPr="00F71771">
        <w:rPr>
          <w:rFonts w:ascii="Arial" w:hAnsi="Arial" w:cs="Arial"/>
          <w:color w:val="181818"/>
        </w:rPr>
        <w:t xml:space="preserve">to the conference proposal system (All Academic) </w:t>
      </w:r>
      <w:r w:rsidRPr="00441433">
        <w:rPr>
          <w:rFonts w:ascii="Arial" w:hAnsi="Arial" w:cs="Arial"/>
          <w:b/>
          <w:color w:val="181818"/>
        </w:rPr>
        <w:t>click the "Edit/Submit a Proposal" link</w:t>
      </w:r>
      <w:r w:rsidRPr="00F71771">
        <w:rPr>
          <w:rFonts w:ascii="Arial" w:hAnsi="Arial" w:cs="Arial"/>
          <w:color w:val="181818"/>
        </w:rPr>
        <w:t xml:space="preserve"> on </w:t>
      </w:r>
      <w:r>
        <w:rPr>
          <w:rFonts w:ascii="Arial" w:hAnsi="Arial" w:cs="Arial"/>
          <w:color w:val="181818"/>
        </w:rPr>
        <w:t xml:space="preserve">your new eePROfile </w:t>
      </w:r>
      <w:r>
        <w:rPr>
          <w:rFonts w:ascii="Arial" w:hAnsi="Arial" w:cs="Arial"/>
          <w:color w:val="181818"/>
        </w:rPr>
        <w:lastRenderedPageBreak/>
        <w:t xml:space="preserve">page. This will take you to All Academic’s NAAEE home page and create the required "handshake" that connects the two systems. </w:t>
      </w:r>
    </w:p>
    <w:p w14:paraId="66BC7408" w14:textId="77777777" w:rsidR="00F66711" w:rsidRDefault="00F66711" w:rsidP="00F66711">
      <w:pPr>
        <w:widowControl w:val="0"/>
        <w:numPr>
          <w:ilvl w:val="1"/>
          <w:numId w:val="4"/>
        </w:numPr>
        <w:tabs>
          <w:tab w:val="left" w:pos="220"/>
          <w:tab w:val="left" w:pos="720"/>
        </w:tabs>
        <w:autoSpaceDE w:val="0"/>
        <w:autoSpaceDN w:val="0"/>
        <w:adjustRightInd w:val="0"/>
        <w:rPr>
          <w:rFonts w:ascii="Arial" w:hAnsi="Arial" w:cs="Arial"/>
          <w:color w:val="181818"/>
        </w:rPr>
      </w:pPr>
      <w:r w:rsidRPr="00D9695C">
        <w:rPr>
          <w:rFonts w:ascii="Arial" w:hAnsi="Arial" w:cs="Arial"/>
          <w:color w:val="181818"/>
        </w:rPr>
        <w:t xml:space="preserve">Once the account is created and linked, you </w:t>
      </w:r>
      <w:r>
        <w:rPr>
          <w:rFonts w:ascii="Arial" w:hAnsi="Arial" w:cs="Arial"/>
          <w:color w:val="181818"/>
        </w:rPr>
        <w:t>can complete your</w:t>
      </w:r>
      <w:r w:rsidRPr="00D9695C">
        <w:rPr>
          <w:rFonts w:ascii="Arial" w:hAnsi="Arial" w:cs="Arial"/>
          <w:color w:val="181818"/>
        </w:rPr>
        <w:t xml:space="preserve"> proposal by adding the individual(s) to your presenter list.</w:t>
      </w:r>
      <w:r>
        <w:rPr>
          <w:rFonts w:ascii="Arial" w:hAnsi="Arial" w:cs="Arial"/>
          <w:color w:val="181818"/>
        </w:rPr>
        <w:t xml:space="preserve"> If both steps have been </w:t>
      </w:r>
      <w:r w:rsidRPr="005835B5">
        <w:rPr>
          <w:rFonts w:ascii="Arial" w:hAnsi="Arial" w:cs="Arial"/>
          <w:color w:val="181818"/>
        </w:rPr>
        <w:t>completed correctly, the</w:t>
      </w:r>
      <w:r>
        <w:rPr>
          <w:rFonts w:ascii="Arial" w:hAnsi="Arial" w:cs="Arial"/>
          <w:color w:val="181818"/>
        </w:rPr>
        <w:t xml:space="preserve"> </w:t>
      </w:r>
      <w:r w:rsidRPr="00D305F0">
        <w:rPr>
          <w:rFonts w:ascii="Arial" w:hAnsi="Arial" w:cs="Arial"/>
          <w:color w:val="181818"/>
        </w:rPr>
        <w:t xml:space="preserve">individual(s) will </w:t>
      </w:r>
      <w:r>
        <w:rPr>
          <w:rFonts w:ascii="Arial" w:hAnsi="Arial" w:cs="Arial"/>
          <w:color w:val="181818"/>
        </w:rPr>
        <w:t xml:space="preserve">now </w:t>
      </w:r>
      <w:r w:rsidRPr="00D305F0">
        <w:rPr>
          <w:rFonts w:ascii="Arial" w:hAnsi="Arial" w:cs="Arial"/>
          <w:color w:val="181818"/>
        </w:rPr>
        <w:t>appear when you enter the last name in the search box</w:t>
      </w:r>
      <w:r>
        <w:rPr>
          <w:rFonts w:ascii="Arial" w:hAnsi="Arial" w:cs="Arial"/>
          <w:color w:val="181818"/>
        </w:rPr>
        <w:t>, and you can add them to your session.</w:t>
      </w:r>
    </w:p>
    <w:p w14:paraId="6919A5D0" w14:textId="77777777" w:rsidR="00AF4D0C" w:rsidRPr="008022DB" w:rsidRDefault="00AF4D0C" w:rsidP="00F10491">
      <w:pPr>
        <w:tabs>
          <w:tab w:val="left" w:pos="360"/>
          <w:tab w:val="left" w:pos="720"/>
        </w:tabs>
        <w:spacing w:after="120"/>
        <w:rPr>
          <w:rFonts w:ascii="Arial" w:hAnsi="Arial" w:cs="Arial"/>
        </w:rPr>
      </w:pPr>
    </w:p>
    <w:p w14:paraId="1774E82A" w14:textId="77777777" w:rsidR="008022DB" w:rsidRDefault="008022DB" w:rsidP="00F10491">
      <w:pPr>
        <w:numPr>
          <w:ilvl w:val="0"/>
          <w:numId w:val="4"/>
        </w:numPr>
        <w:tabs>
          <w:tab w:val="left" w:pos="360"/>
          <w:tab w:val="left" w:pos="720"/>
        </w:tabs>
        <w:rPr>
          <w:rFonts w:ascii="Arial" w:hAnsi="Arial" w:cs="Arial"/>
        </w:rPr>
      </w:pPr>
      <w:r>
        <w:rPr>
          <w:rFonts w:ascii="Arial" w:hAnsi="Arial" w:cs="Arial"/>
        </w:rPr>
        <w:t xml:space="preserve">The </w:t>
      </w:r>
      <w:r w:rsidRPr="00F71771">
        <w:rPr>
          <w:rFonts w:ascii="Arial" w:hAnsi="Arial" w:cs="Arial"/>
        </w:rPr>
        <w:t xml:space="preserve">All Academic </w:t>
      </w:r>
      <w:r>
        <w:rPr>
          <w:rFonts w:ascii="Arial" w:hAnsi="Arial" w:cs="Arial"/>
        </w:rPr>
        <w:t xml:space="preserve">conference system </w:t>
      </w:r>
      <w:r w:rsidRPr="00F71771">
        <w:rPr>
          <w:rFonts w:ascii="Arial" w:hAnsi="Arial" w:cs="Arial"/>
        </w:rPr>
        <w:t xml:space="preserve">draws </w:t>
      </w:r>
      <w:r>
        <w:rPr>
          <w:rFonts w:ascii="Arial" w:hAnsi="Arial" w:cs="Arial"/>
        </w:rPr>
        <w:t>names, affiliations, and email addresses from the eePRO database on NAAEE's website.</w:t>
      </w:r>
      <w:r w:rsidRPr="00F71771">
        <w:rPr>
          <w:rFonts w:ascii="Arial" w:hAnsi="Arial" w:cs="Arial"/>
        </w:rPr>
        <w:t xml:space="preserve"> Make any corrections or updates to </w:t>
      </w:r>
      <w:r>
        <w:rPr>
          <w:rFonts w:ascii="Arial" w:hAnsi="Arial" w:cs="Arial"/>
        </w:rPr>
        <w:t>this information</w:t>
      </w:r>
      <w:r w:rsidRPr="00F71771">
        <w:rPr>
          <w:rFonts w:ascii="Arial" w:hAnsi="Arial" w:cs="Arial"/>
        </w:rPr>
        <w:t xml:space="preserve"> in </w:t>
      </w:r>
      <w:r>
        <w:rPr>
          <w:rFonts w:ascii="Arial" w:hAnsi="Arial" w:cs="Arial"/>
        </w:rPr>
        <w:t>eePRO</w:t>
      </w:r>
      <w:r w:rsidR="00FD7E08">
        <w:rPr>
          <w:rFonts w:ascii="Arial" w:hAnsi="Arial" w:cs="Arial"/>
        </w:rPr>
        <w:t>,</w:t>
      </w:r>
      <w:r w:rsidR="000A177F">
        <w:rPr>
          <w:rFonts w:ascii="Arial" w:hAnsi="Arial" w:cs="Arial"/>
        </w:rPr>
        <w:t xml:space="preserve"> and be sure to re-link the eePROfile to All Academic by clicking "Edit/Submit a Proposal</w:t>
      </w:r>
      <w:r w:rsidRPr="00F71771">
        <w:rPr>
          <w:rFonts w:ascii="Arial" w:hAnsi="Arial" w:cs="Arial"/>
        </w:rPr>
        <w:t>.</w:t>
      </w:r>
      <w:r w:rsidR="000A177F">
        <w:rPr>
          <w:rFonts w:ascii="Arial" w:hAnsi="Arial" w:cs="Arial"/>
        </w:rPr>
        <w:t>"</w:t>
      </w:r>
      <w:r w:rsidRPr="00F71771">
        <w:rPr>
          <w:rFonts w:ascii="Arial" w:hAnsi="Arial" w:cs="Arial"/>
        </w:rPr>
        <w:t xml:space="preserve"> </w:t>
      </w:r>
    </w:p>
    <w:p w14:paraId="160C18A1" w14:textId="77777777" w:rsidR="00AF4D0C" w:rsidRPr="00F71771" w:rsidRDefault="00AF4D0C" w:rsidP="00F10491">
      <w:pPr>
        <w:tabs>
          <w:tab w:val="left" w:pos="360"/>
          <w:tab w:val="left" w:pos="720"/>
        </w:tabs>
        <w:rPr>
          <w:rFonts w:ascii="Arial" w:hAnsi="Arial" w:cs="Arial"/>
        </w:rPr>
      </w:pPr>
    </w:p>
    <w:p w14:paraId="64ADC077" w14:textId="62C82E5E" w:rsidR="005041CE" w:rsidRPr="00A75F18" w:rsidRDefault="005041CE" w:rsidP="005041CE">
      <w:pPr>
        <w:numPr>
          <w:ilvl w:val="0"/>
          <w:numId w:val="4"/>
        </w:numPr>
        <w:tabs>
          <w:tab w:val="left" w:pos="360"/>
        </w:tabs>
        <w:spacing w:after="120"/>
        <w:rPr>
          <w:rFonts w:ascii="Arial" w:hAnsi="Arial"/>
        </w:rPr>
        <w:sectPr w:rsidR="005041CE" w:rsidRPr="00A75F18" w:rsidSect="000263F3">
          <w:type w:val="continuous"/>
          <w:pgSz w:w="12240" w:h="15840"/>
          <w:pgMar w:top="1152" w:right="1080" w:bottom="1152" w:left="1080" w:header="720" w:footer="720" w:gutter="0"/>
          <w:cols w:space="720"/>
          <w:noEndnote/>
        </w:sectPr>
      </w:pPr>
      <w:r>
        <w:rPr>
          <w:rFonts w:ascii="Arial" w:hAnsi="Arial"/>
        </w:rPr>
        <w:t>Once you are sure each person has an eePROfile that is linked to All Academic, l</w:t>
      </w:r>
      <w:r w:rsidRPr="00A75F18">
        <w:rPr>
          <w:rFonts w:ascii="Arial" w:hAnsi="Arial"/>
        </w:rPr>
        <w:t xml:space="preserve">ist the names of all </w:t>
      </w:r>
      <w:r>
        <w:rPr>
          <w:rFonts w:ascii="Arial" w:hAnsi="Arial"/>
        </w:rPr>
        <w:t>individuals</w:t>
      </w:r>
      <w:r w:rsidRPr="00A75F18">
        <w:rPr>
          <w:rFonts w:ascii="Arial" w:hAnsi="Arial"/>
        </w:rPr>
        <w:t xml:space="preserve"> </w:t>
      </w:r>
      <w:r>
        <w:rPr>
          <w:rFonts w:ascii="Arial" w:hAnsi="Arial"/>
        </w:rPr>
        <w:t xml:space="preserve">associated with </w:t>
      </w:r>
      <w:r w:rsidRPr="00A75F18">
        <w:rPr>
          <w:rFonts w:ascii="Arial" w:hAnsi="Arial"/>
        </w:rPr>
        <w:t xml:space="preserve">your session, and identify each person's role in the session. </w:t>
      </w:r>
    </w:p>
    <w:p w14:paraId="78BD8A31" w14:textId="77777777" w:rsidR="005041CE" w:rsidRPr="00A75F18" w:rsidRDefault="005041CE" w:rsidP="005041CE">
      <w:pPr>
        <w:tabs>
          <w:tab w:val="left" w:pos="360"/>
        </w:tabs>
        <w:ind w:left="720"/>
        <w:rPr>
          <w:rFonts w:ascii="Arial" w:hAnsi="Arial"/>
        </w:rPr>
      </w:pPr>
    </w:p>
    <w:p w14:paraId="1A6B6866" w14:textId="77777777" w:rsidR="005041CE" w:rsidRDefault="005041CE" w:rsidP="005041CE">
      <w:pPr>
        <w:tabs>
          <w:tab w:val="left" w:pos="360"/>
        </w:tabs>
        <w:ind w:left="720"/>
        <w:rPr>
          <w:rFonts w:ascii="Arial" w:hAnsi="Arial" w:cs="Arial"/>
          <w:color w:val="73A93A"/>
        </w:rPr>
        <w:sectPr w:rsidR="005041CE" w:rsidSect="000263F3">
          <w:type w:val="continuous"/>
          <w:pgSz w:w="12240" w:h="15840"/>
          <w:pgMar w:top="1080" w:right="1080" w:bottom="1080" w:left="1080" w:header="720" w:footer="720" w:gutter="0"/>
          <w:cols w:space="720"/>
          <w:noEndnote/>
        </w:sectPr>
      </w:pPr>
    </w:p>
    <w:p w14:paraId="2590C86E" w14:textId="77777777" w:rsidR="005041CE" w:rsidRDefault="005041CE" w:rsidP="005041CE">
      <w:pPr>
        <w:tabs>
          <w:tab w:val="left" w:pos="360"/>
        </w:tabs>
        <w:ind w:left="720"/>
        <w:rPr>
          <w:rFonts w:ascii="Arial" w:hAnsi="Arial" w:cs="Arial"/>
        </w:rPr>
        <w:sectPr w:rsidR="005041CE" w:rsidSect="000263F3">
          <w:type w:val="continuous"/>
          <w:pgSz w:w="12240" w:h="15840"/>
          <w:pgMar w:top="1080" w:right="1080" w:bottom="1080" w:left="1080" w:header="720" w:footer="720" w:gutter="0"/>
          <w:cols w:space="720"/>
          <w:noEndnote/>
        </w:sectPr>
      </w:pPr>
      <w:r w:rsidRPr="00F66711">
        <w:rPr>
          <w:rFonts w:ascii="Arial" w:hAnsi="Arial" w:cs="Arial"/>
          <w:color w:val="4B4BA3"/>
        </w:rPr>
        <w:sym w:font="Wingdings" w:char="F0E8"/>
      </w:r>
      <w:r>
        <w:rPr>
          <w:rFonts w:ascii="Arial" w:hAnsi="Arial" w:cs="Arial"/>
        </w:rPr>
        <w:t xml:space="preserve">Click </w:t>
      </w:r>
      <w:r w:rsidRPr="006C7E1B">
        <w:rPr>
          <w:rFonts w:ascii="Arial" w:hAnsi="Arial" w:cs="Arial"/>
          <w:b/>
        </w:rPr>
        <w:t>inside</w:t>
      </w:r>
      <w:r>
        <w:rPr>
          <w:rFonts w:ascii="Arial" w:hAnsi="Arial" w:cs="Arial"/>
        </w:rPr>
        <w:t xml:space="preserve"> the gray boxes to enter each presenter and identify their role.</w:t>
      </w:r>
    </w:p>
    <w:p w14:paraId="3E65E05B" w14:textId="77777777" w:rsidR="005041CE" w:rsidRPr="00A75F18" w:rsidRDefault="005041CE" w:rsidP="005041CE">
      <w:pPr>
        <w:tabs>
          <w:tab w:val="left" w:pos="360"/>
        </w:tabs>
        <w:ind w:left="720"/>
        <w:rPr>
          <w:rFonts w:ascii="Arial" w:hAnsi="Arial"/>
        </w:rPr>
      </w:pPr>
    </w:p>
    <w:p w14:paraId="655CC5F8" w14:textId="77777777" w:rsidR="005041CE" w:rsidRDefault="005041CE" w:rsidP="005041CE">
      <w:pPr>
        <w:keepNext/>
        <w:keepLines/>
        <w:tabs>
          <w:tab w:val="left" w:pos="360"/>
        </w:tabs>
        <w:ind w:left="720"/>
        <w:rPr>
          <w:rFonts w:ascii="Arial" w:hAnsi="Arial"/>
        </w:rPr>
        <w:sectPr w:rsidR="005041CE" w:rsidSect="000263F3">
          <w:type w:val="continuous"/>
          <w:pgSz w:w="12240" w:h="15840"/>
          <w:pgMar w:top="1080" w:right="1080" w:bottom="1080" w:left="1080" w:header="720" w:footer="720" w:gutter="0"/>
          <w:cols w:num="2" w:space="720"/>
          <w:noEndnote/>
        </w:sectPr>
      </w:pPr>
    </w:p>
    <w:p w14:paraId="33239CCD" w14:textId="77777777" w:rsidR="005041CE" w:rsidRPr="00A75F18" w:rsidRDefault="005041CE" w:rsidP="005041CE">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r w:rsidRPr="00A75F18">
        <w:rPr>
          <w:rFonts w:ascii="Arial" w:hAnsi="Arial"/>
        </w:rPr>
        <w:tab/>
      </w:r>
    </w:p>
    <w:p w14:paraId="784338EA" w14:textId="0A9E6656" w:rsidR="005041CE" w:rsidRPr="00A75F18" w:rsidRDefault="005041CE" w:rsidP="005041CE">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Box>
          </w:ffData>
        </w:fldChar>
      </w:r>
      <w:bookmarkStart w:id="7" w:name="Check59"/>
      <w:r w:rsidRPr="00A75F18">
        <w:rPr>
          <w:rFonts w:ascii="Arial" w:hAnsi="Arial"/>
        </w:rPr>
        <w:instrText xml:space="preserve"> FORMCHECKBOX </w:instrText>
      </w:r>
      <w:r w:rsidR="00A319F0">
        <w:rPr>
          <w:rFonts w:ascii="Arial" w:hAnsi="Arial"/>
        </w:rPr>
      </w:r>
      <w:r w:rsidR="00A319F0">
        <w:rPr>
          <w:rFonts w:ascii="Arial" w:hAnsi="Arial"/>
        </w:rPr>
        <w:fldChar w:fldCharType="separate"/>
      </w:r>
      <w:r w:rsidRPr="00A75F18">
        <w:rPr>
          <w:rFonts w:ascii="Arial" w:hAnsi="Arial"/>
        </w:rPr>
        <w:fldChar w:fldCharType="end"/>
      </w:r>
      <w:bookmarkEnd w:id="7"/>
      <w:r w:rsidRPr="00A75F18">
        <w:rPr>
          <w:rFonts w:ascii="Arial" w:hAnsi="Arial"/>
        </w:rPr>
        <w:t xml:space="preserve"> Presenter</w:t>
      </w:r>
      <w:r w:rsidRPr="00A75F18">
        <w:rPr>
          <w:rFonts w:ascii="Arial" w:hAnsi="Arial"/>
        </w:rPr>
        <w:tab/>
      </w:r>
    </w:p>
    <w:p w14:paraId="45EB5E0C" w14:textId="20C8BF80" w:rsidR="005041CE" w:rsidRPr="00A75F18" w:rsidRDefault="005041CE" w:rsidP="005041CE">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bookmarkStart w:id="8" w:name="Check60"/>
      <w:r w:rsidRPr="00A75F18">
        <w:rPr>
          <w:rFonts w:ascii="Arial" w:hAnsi="Arial"/>
        </w:rPr>
        <w:instrText xml:space="preserve"> FORMCHECKBOX </w:instrText>
      </w:r>
      <w:r w:rsidR="00A319F0">
        <w:rPr>
          <w:rFonts w:ascii="Arial" w:hAnsi="Arial"/>
        </w:rPr>
      </w:r>
      <w:r w:rsidR="00A319F0">
        <w:rPr>
          <w:rFonts w:ascii="Arial" w:hAnsi="Arial"/>
        </w:rPr>
        <w:fldChar w:fldCharType="separate"/>
      </w:r>
      <w:r w:rsidRPr="00A75F18">
        <w:rPr>
          <w:rFonts w:ascii="Arial" w:hAnsi="Arial"/>
        </w:rPr>
        <w:fldChar w:fldCharType="end"/>
      </w:r>
      <w:bookmarkEnd w:id="8"/>
      <w:r w:rsidRPr="00A75F18">
        <w:rPr>
          <w:rFonts w:ascii="Arial" w:hAnsi="Arial"/>
        </w:rPr>
        <w:t xml:space="preserve"> Moderator</w:t>
      </w:r>
      <w:r w:rsidRPr="00A75F18">
        <w:rPr>
          <w:rFonts w:ascii="Arial" w:hAnsi="Arial"/>
        </w:rPr>
        <w:tab/>
      </w:r>
    </w:p>
    <w:p w14:paraId="66AB244E" w14:textId="77777777" w:rsidR="005041CE" w:rsidRPr="00A75F18" w:rsidRDefault="005041CE" w:rsidP="005041CE">
      <w:pPr>
        <w:tabs>
          <w:tab w:val="left" w:pos="360"/>
        </w:tabs>
        <w:ind w:left="720"/>
        <w:rPr>
          <w:rFonts w:ascii="Arial" w:hAnsi="Arial"/>
        </w:rPr>
      </w:pPr>
    </w:p>
    <w:p w14:paraId="4E9C9F60" w14:textId="77777777" w:rsidR="005041CE" w:rsidRPr="00A75F18" w:rsidRDefault="005041CE" w:rsidP="005041CE">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r w:rsidRPr="00A75F18">
        <w:rPr>
          <w:rFonts w:ascii="Arial" w:hAnsi="Arial"/>
        </w:rPr>
        <w:tab/>
      </w:r>
    </w:p>
    <w:p w14:paraId="699AF3F3" w14:textId="5C917666" w:rsidR="005041CE" w:rsidRPr="00A75F18" w:rsidRDefault="005041CE" w:rsidP="005041CE">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Box>
          </w:ffData>
        </w:fldChar>
      </w:r>
      <w:r w:rsidRPr="00A75F18">
        <w:rPr>
          <w:rFonts w:ascii="Arial" w:hAnsi="Arial"/>
        </w:rPr>
        <w:instrText xml:space="preserve"> FORMCHECKBOX </w:instrText>
      </w:r>
      <w:r w:rsidR="00A319F0">
        <w:rPr>
          <w:rFonts w:ascii="Arial" w:hAnsi="Arial"/>
        </w:rPr>
      </w:r>
      <w:r w:rsidR="00A319F0">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788D9574" w14:textId="40EBFEA7" w:rsidR="005041CE" w:rsidRPr="00A75F18" w:rsidRDefault="005041CE" w:rsidP="005041CE">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A319F0">
        <w:rPr>
          <w:rFonts w:ascii="Arial" w:hAnsi="Arial"/>
        </w:rPr>
      </w:r>
      <w:r w:rsidR="00A319F0">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50030257" w14:textId="77777777" w:rsidR="005041CE" w:rsidRPr="00A75F18" w:rsidRDefault="005041CE" w:rsidP="005041CE">
      <w:pPr>
        <w:tabs>
          <w:tab w:val="left" w:pos="360"/>
        </w:tabs>
        <w:ind w:left="720"/>
        <w:rPr>
          <w:rFonts w:ascii="Arial" w:hAnsi="Arial"/>
        </w:rPr>
      </w:pPr>
    </w:p>
    <w:p w14:paraId="1E7D9F2C" w14:textId="77777777" w:rsidR="005041CE" w:rsidRPr="00A75F18" w:rsidRDefault="005041CE" w:rsidP="005041CE">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r w:rsidRPr="00A75F18">
        <w:rPr>
          <w:rFonts w:ascii="Arial" w:hAnsi="Arial"/>
        </w:rPr>
        <w:tab/>
      </w:r>
    </w:p>
    <w:p w14:paraId="54500D1C" w14:textId="349C22D0" w:rsidR="005041CE" w:rsidRPr="00A75F18" w:rsidRDefault="005041CE" w:rsidP="005041CE">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Box>
          </w:ffData>
        </w:fldChar>
      </w:r>
      <w:r w:rsidRPr="00A75F18">
        <w:rPr>
          <w:rFonts w:ascii="Arial" w:hAnsi="Arial"/>
        </w:rPr>
        <w:instrText xml:space="preserve"> FORMCHECKBOX </w:instrText>
      </w:r>
      <w:r w:rsidR="00A319F0">
        <w:rPr>
          <w:rFonts w:ascii="Arial" w:hAnsi="Arial"/>
        </w:rPr>
      </w:r>
      <w:r w:rsidR="00A319F0">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1E13D8DF" w14:textId="73B40DA8" w:rsidR="005041CE" w:rsidRPr="00A75F18" w:rsidRDefault="005041CE" w:rsidP="005041CE">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A319F0">
        <w:rPr>
          <w:rFonts w:ascii="Arial" w:hAnsi="Arial"/>
        </w:rPr>
      </w:r>
      <w:r w:rsidR="00A319F0">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76325055" w14:textId="77777777" w:rsidR="008D1C74" w:rsidRPr="00A75F18" w:rsidRDefault="008D1C74" w:rsidP="008D1C74">
      <w:pPr>
        <w:keepNext/>
        <w:keepLines/>
        <w:tabs>
          <w:tab w:val="left" w:pos="360"/>
        </w:tabs>
        <w:ind w:left="720"/>
        <w:rPr>
          <w:rFonts w:ascii="Arial" w:hAnsi="Arial"/>
        </w:rPr>
      </w:pPr>
    </w:p>
    <w:p w14:paraId="4DF2728B" w14:textId="77777777" w:rsidR="005041CE" w:rsidRPr="00A75F18" w:rsidRDefault="005041CE" w:rsidP="005041CE">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r w:rsidRPr="00A75F18">
        <w:rPr>
          <w:rFonts w:ascii="Arial" w:hAnsi="Arial"/>
        </w:rPr>
        <w:tab/>
      </w:r>
    </w:p>
    <w:p w14:paraId="69210BAC" w14:textId="55ACFE2C" w:rsidR="005041CE" w:rsidRPr="00A75F18" w:rsidRDefault="005041CE" w:rsidP="005041CE">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Box>
          </w:ffData>
        </w:fldChar>
      </w:r>
      <w:r w:rsidRPr="00A75F18">
        <w:rPr>
          <w:rFonts w:ascii="Arial" w:hAnsi="Arial"/>
        </w:rPr>
        <w:instrText xml:space="preserve"> FORMCHECKBOX </w:instrText>
      </w:r>
      <w:r w:rsidR="00A319F0">
        <w:rPr>
          <w:rFonts w:ascii="Arial" w:hAnsi="Arial"/>
        </w:rPr>
      </w:r>
      <w:r w:rsidR="00A319F0">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33C9A2C5" w14:textId="55B1A4EA" w:rsidR="005041CE" w:rsidRPr="00A75F18" w:rsidRDefault="005041CE" w:rsidP="005041CE">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A319F0">
        <w:rPr>
          <w:rFonts w:ascii="Arial" w:hAnsi="Arial"/>
        </w:rPr>
      </w:r>
      <w:r w:rsidR="00A319F0">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2856F304" w14:textId="77777777" w:rsidR="005041CE" w:rsidRPr="00A75F18" w:rsidRDefault="005041CE" w:rsidP="005041CE">
      <w:pPr>
        <w:tabs>
          <w:tab w:val="left" w:pos="360"/>
        </w:tabs>
        <w:ind w:left="720"/>
        <w:rPr>
          <w:rFonts w:ascii="Arial" w:hAnsi="Arial"/>
        </w:rPr>
      </w:pPr>
    </w:p>
    <w:p w14:paraId="2AB5998D" w14:textId="77777777" w:rsidR="005041CE" w:rsidRPr="00A75F18" w:rsidRDefault="005041CE" w:rsidP="005041CE">
      <w:pPr>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r w:rsidRPr="00A75F18">
        <w:rPr>
          <w:rFonts w:ascii="Arial" w:hAnsi="Arial"/>
        </w:rPr>
        <w:tab/>
      </w:r>
    </w:p>
    <w:p w14:paraId="13D07970" w14:textId="0745B690" w:rsidR="005041CE" w:rsidRPr="00A75F18" w:rsidRDefault="005041CE" w:rsidP="005041CE">
      <w:pPr>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Box>
          </w:ffData>
        </w:fldChar>
      </w:r>
      <w:r w:rsidRPr="00A75F18">
        <w:rPr>
          <w:rFonts w:ascii="Arial" w:hAnsi="Arial"/>
        </w:rPr>
        <w:instrText xml:space="preserve"> FORMCHECKBOX </w:instrText>
      </w:r>
      <w:r w:rsidR="00A319F0">
        <w:rPr>
          <w:rFonts w:ascii="Arial" w:hAnsi="Arial"/>
        </w:rPr>
      </w:r>
      <w:r w:rsidR="00A319F0">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3FCF6E8B" w14:textId="0273FCE1" w:rsidR="005041CE" w:rsidRPr="00A75F18" w:rsidRDefault="005041CE" w:rsidP="005041CE">
      <w:pPr>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A319F0">
        <w:rPr>
          <w:rFonts w:ascii="Arial" w:hAnsi="Arial"/>
        </w:rPr>
      </w:r>
      <w:r w:rsidR="00A319F0">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42F5EEAD" w14:textId="77777777" w:rsidR="005041CE" w:rsidRPr="00A75F18" w:rsidRDefault="005041CE" w:rsidP="005041CE">
      <w:pPr>
        <w:tabs>
          <w:tab w:val="left" w:pos="360"/>
        </w:tabs>
        <w:ind w:left="720"/>
        <w:rPr>
          <w:rFonts w:ascii="Arial" w:hAnsi="Arial"/>
        </w:rPr>
      </w:pPr>
    </w:p>
    <w:p w14:paraId="6FD24A52" w14:textId="77777777" w:rsidR="005041CE" w:rsidRPr="00A75F18" w:rsidRDefault="005041CE" w:rsidP="005041CE">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r w:rsidRPr="00A75F18">
        <w:rPr>
          <w:rFonts w:ascii="Arial" w:hAnsi="Arial"/>
        </w:rPr>
        <w:tab/>
      </w:r>
    </w:p>
    <w:p w14:paraId="717A2612" w14:textId="20EDED73" w:rsidR="005041CE" w:rsidRPr="00A75F18" w:rsidRDefault="005041CE" w:rsidP="005041CE">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Box>
          </w:ffData>
        </w:fldChar>
      </w:r>
      <w:r w:rsidRPr="00A75F18">
        <w:rPr>
          <w:rFonts w:ascii="Arial" w:hAnsi="Arial"/>
        </w:rPr>
        <w:instrText xml:space="preserve"> FORMCHECKBOX </w:instrText>
      </w:r>
      <w:r w:rsidR="00A319F0">
        <w:rPr>
          <w:rFonts w:ascii="Arial" w:hAnsi="Arial"/>
        </w:rPr>
      </w:r>
      <w:r w:rsidR="00A319F0">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76136B29" w14:textId="3F3DB47F" w:rsidR="005041CE" w:rsidRPr="00A75F18" w:rsidRDefault="005041CE" w:rsidP="005041CE">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A319F0">
        <w:rPr>
          <w:rFonts w:ascii="Arial" w:hAnsi="Arial"/>
        </w:rPr>
      </w:r>
      <w:r w:rsidR="00A319F0">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25BEA77D" w14:textId="77777777" w:rsidR="005041CE" w:rsidRPr="00A75F18" w:rsidRDefault="005041CE" w:rsidP="005041CE">
      <w:pPr>
        <w:tabs>
          <w:tab w:val="left" w:pos="360"/>
        </w:tabs>
        <w:ind w:left="720"/>
        <w:rPr>
          <w:rFonts w:ascii="Arial" w:hAnsi="Arial"/>
        </w:rPr>
      </w:pPr>
    </w:p>
    <w:p w14:paraId="1E2C3EAE" w14:textId="77777777" w:rsidR="005041CE" w:rsidRPr="00A75F18" w:rsidRDefault="005041CE" w:rsidP="005041CE">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r w:rsidRPr="00A75F18">
        <w:rPr>
          <w:rFonts w:ascii="Arial" w:hAnsi="Arial"/>
        </w:rPr>
        <w:tab/>
      </w:r>
    </w:p>
    <w:p w14:paraId="226D4BA4" w14:textId="4F34A303" w:rsidR="005041CE" w:rsidRPr="00A75F18" w:rsidRDefault="005041CE" w:rsidP="005041CE">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Box>
          </w:ffData>
        </w:fldChar>
      </w:r>
      <w:r w:rsidRPr="00A75F18">
        <w:rPr>
          <w:rFonts w:ascii="Arial" w:hAnsi="Arial"/>
        </w:rPr>
        <w:instrText xml:space="preserve"> FORMCHECKBOX </w:instrText>
      </w:r>
      <w:r w:rsidR="00A319F0">
        <w:rPr>
          <w:rFonts w:ascii="Arial" w:hAnsi="Arial"/>
        </w:rPr>
      </w:r>
      <w:r w:rsidR="00A319F0">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55FB8F6B" w14:textId="13CC9E0E" w:rsidR="005041CE" w:rsidRPr="00A75F18" w:rsidRDefault="005041CE" w:rsidP="005041CE">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A319F0">
        <w:rPr>
          <w:rFonts w:ascii="Arial" w:hAnsi="Arial"/>
        </w:rPr>
      </w:r>
      <w:r w:rsidR="00A319F0">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2EB9E898" w14:textId="36A234C2" w:rsidR="005041CE" w:rsidRPr="00A75F18" w:rsidRDefault="005041CE" w:rsidP="005041CE">
      <w:pPr>
        <w:keepNext/>
        <w:keepLines/>
        <w:tabs>
          <w:tab w:val="left" w:pos="360"/>
        </w:tabs>
        <w:ind w:left="720"/>
        <w:rPr>
          <w:rFonts w:ascii="Arial" w:hAnsi="Arial"/>
        </w:rPr>
      </w:pPr>
    </w:p>
    <w:p w14:paraId="2D1CD833" w14:textId="77777777" w:rsidR="005041CE" w:rsidRPr="00A75F18" w:rsidRDefault="005041CE" w:rsidP="005041CE">
      <w:pPr>
        <w:tabs>
          <w:tab w:val="left" w:pos="360"/>
        </w:tabs>
        <w:ind w:left="720"/>
        <w:rPr>
          <w:rFonts w:ascii="Arial" w:hAnsi="Arial"/>
        </w:rPr>
      </w:pPr>
    </w:p>
    <w:p w14:paraId="469EF338" w14:textId="77777777" w:rsidR="005041CE" w:rsidRPr="00A75F18" w:rsidRDefault="005041CE" w:rsidP="005041CE">
      <w:pPr>
        <w:keepNext/>
        <w:keepLines/>
        <w:tabs>
          <w:tab w:val="left" w:pos="360"/>
        </w:tabs>
        <w:ind w:left="720"/>
        <w:rPr>
          <w:rFonts w:ascii="Arial" w:hAnsi="Arial"/>
        </w:rPr>
      </w:pPr>
      <w:r w:rsidRPr="00A75F18">
        <w:rPr>
          <w:rFonts w:ascii="Arial" w:hAnsi="Arial"/>
        </w:rPr>
        <w:lastRenderedPageBreak/>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r w:rsidRPr="00A75F18">
        <w:rPr>
          <w:rFonts w:ascii="Arial" w:hAnsi="Arial"/>
        </w:rPr>
        <w:tab/>
      </w:r>
    </w:p>
    <w:p w14:paraId="5AE58B40" w14:textId="2D9F7A18" w:rsidR="005041CE" w:rsidRPr="00A75F18" w:rsidRDefault="005041CE" w:rsidP="005041CE">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Box>
          </w:ffData>
        </w:fldChar>
      </w:r>
      <w:r w:rsidRPr="00A75F18">
        <w:rPr>
          <w:rFonts w:ascii="Arial" w:hAnsi="Arial"/>
        </w:rPr>
        <w:instrText xml:space="preserve"> FORMCHECKBOX </w:instrText>
      </w:r>
      <w:r w:rsidR="00A319F0">
        <w:rPr>
          <w:rFonts w:ascii="Arial" w:hAnsi="Arial"/>
        </w:rPr>
      </w:r>
      <w:r w:rsidR="00A319F0">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331C0346" w14:textId="71656C43" w:rsidR="005041CE" w:rsidRPr="00A75F18" w:rsidRDefault="005041CE" w:rsidP="005041CE">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A319F0">
        <w:rPr>
          <w:rFonts w:ascii="Arial" w:hAnsi="Arial"/>
        </w:rPr>
      </w:r>
      <w:r w:rsidR="00A319F0">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7197EDF1" w14:textId="77777777" w:rsidR="005041CE" w:rsidRPr="00A75F18" w:rsidRDefault="005041CE" w:rsidP="005041CE">
      <w:pPr>
        <w:tabs>
          <w:tab w:val="left" w:pos="360"/>
        </w:tabs>
        <w:ind w:left="720"/>
        <w:rPr>
          <w:rFonts w:ascii="Arial" w:hAnsi="Arial"/>
        </w:rPr>
      </w:pPr>
    </w:p>
    <w:p w14:paraId="6C9017F5" w14:textId="77777777" w:rsidR="005041CE" w:rsidRPr="00A75F18" w:rsidRDefault="005041CE" w:rsidP="005041CE">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r w:rsidRPr="00A75F18">
        <w:rPr>
          <w:rFonts w:ascii="Arial" w:hAnsi="Arial"/>
        </w:rPr>
        <w:tab/>
      </w:r>
    </w:p>
    <w:p w14:paraId="6EF3F0EF" w14:textId="24EBE243" w:rsidR="005041CE" w:rsidRPr="00A75F18" w:rsidRDefault="005041CE" w:rsidP="005041CE">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Box>
          </w:ffData>
        </w:fldChar>
      </w:r>
      <w:r w:rsidRPr="00A75F18">
        <w:rPr>
          <w:rFonts w:ascii="Arial" w:hAnsi="Arial"/>
        </w:rPr>
        <w:instrText xml:space="preserve"> FORMCHECKBOX </w:instrText>
      </w:r>
      <w:r w:rsidR="00A319F0">
        <w:rPr>
          <w:rFonts w:ascii="Arial" w:hAnsi="Arial"/>
        </w:rPr>
      </w:r>
      <w:r w:rsidR="00A319F0">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1F6F066C" w14:textId="182E6930" w:rsidR="005041CE" w:rsidRPr="00A75F18" w:rsidRDefault="005041CE" w:rsidP="005041CE">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A319F0">
        <w:rPr>
          <w:rFonts w:ascii="Arial" w:hAnsi="Arial"/>
        </w:rPr>
      </w:r>
      <w:r w:rsidR="00A319F0">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142FBED7" w14:textId="77777777" w:rsidR="000151CB" w:rsidRPr="00F71771" w:rsidRDefault="000151CB" w:rsidP="00F10491">
      <w:pPr>
        <w:tabs>
          <w:tab w:val="left" w:pos="360"/>
          <w:tab w:val="left" w:pos="720"/>
        </w:tabs>
        <w:spacing w:after="120"/>
        <w:rPr>
          <w:rFonts w:ascii="Arial" w:hAnsi="Arial" w:cs="Arial"/>
        </w:rPr>
      </w:pPr>
    </w:p>
    <w:p w14:paraId="00ED693C" w14:textId="77777777" w:rsidR="00915DCA" w:rsidRPr="00F71771" w:rsidRDefault="00915DCA" w:rsidP="00F10491">
      <w:pPr>
        <w:tabs>
          <w:tab w:val="left" w:pos="360"/>
          <w:tab w:val="left" w:pos="720"/>
        </w:tabs>
        <w:spacing w:after="120"/>
        <w:rPr>
          <w:rFonts w:ascii="Arial" w:hAnsi="Arial" w:cs="Arial"/>
        </w:rPr>
        <w:sectPr w:rsidR="00915DCA" w:rsidRPr="00F71771" w:rsidSect="00FD3267">
          <w:type w:val="continuous"/>
          <w:pgSz w:w="12240" w:h="15840"/>
          <w:pgMar w:top="1440" w:right="1080" w:bottom="1440" w:left="1080" w:header="720" w:footer="720" w:gutter="0"/>
          <w:cols w:space="720"/>
          <w:noEndnote/>
        </w:sectPr>
      </w:pPr>
    </w:p>
    <w:p w14:paraId="74600AFE" w14:textId="4DD2E445" w:rsidR="00EB6433" w:rsidRPr="005041CE" w:rsidRDefault="00EB6433" w:rsidP="005041CE">
      <w:pPr>
        <w:tabs>
          <w:tab w:val="left" w:pos="2520"/>
        </w:tabs>
        <w:rPr>
          <w:rFonts w:ascii="Arial" w:hAnsi="Arial" w:cs="Arial"/>
          <w:sz w:val="20"/>
          <w:szCs w:val="20"/>
        </w:rPr>
      </w:pPr>
    </w:p>
    <w:sectPr w:rsidR="00EB6433" w:rsidRPr="005041CE" w:rsidSect="00FD3267">
      <w:type w:val="continuous"/>
      <w:pgSz w:w="12240" w:h="1584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Heavy">
    <w:altName w:val="﷽﷽﷽﷽﷽﷽﷽﷽eavy"/>
    <w:panose1 w:val="020B0703020203020204"/>
    <w:charset w:val="4D"/>
    <w:family w:val="swiss"/>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217"/>
    <w:multiLevelType w:val="hybridMultilevel"/>
    <w:tmpl w:val="04241ED8"/>
    <w:lvl w:ilvl="0" w:tplc="E43EC3D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6BB2"/>
    <w:multiLevelType w:val="hybridMultilevel"/>
    <w:tmpl w:val="8E467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5D7C2C"/>
    <w:multiLevelType w:val="hybridMultilevel"/>
    <w:tmpl w:val="D4823568"/>
    <w:lvl w:ilvl="0" w:tplc="E43EC3D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14715"/>
    <w:multiLevelType w:val="hybridMultilevel"/>
    <w:tmpl w:val="088E74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F61E5B"/>
    <w:multiLevelType w:val="hybridMultilevel"/>
    <w:tmpl w:val="7C740256"/>
    <w:lvl w:ilvl="0" w:tplc="FE8AB0C0">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258B5"/>
    <w:multiLevelType w:val="multilevel"/>
    <w:tmpl w:val="04241ED8"/>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7F866D2"/>
    <w:multiLevelType w:val="hybridMultilevel"/>
    <w:tmpl w:val="C5E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13637"/>
    <w:multiLevelType w:val="hybridMultilevel"/>
    <w:tmpl w:val="7CCE632A"/>
    <w:lvl w:ilvl="0" w:tplc="D1C4C2B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7605D0"/>
    <w:multiLevelType w:val="hybridMultilevel"/>
    <w:tmpl w:val="6C9E53D2"/>
    <w:lvl w:ilvl="0" w:tplc="D5F0DD8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52C4E"/>
    <w:multiLevelType w:val="hybridMultilevel"/>
    <w:tmpl w:val="54C8FCA6"/>
    <w:lvl w:ilvl="0" w:tplc="1EE491A2">
      <w:start w:val="1"/>
      <w:numFmt w:val="bullet"/>
      <w:lvlText w:val=""/>
      <w:lvlJc w:val="left"/>
      <w:pPr>
        <w:tabs>
          <w:tab w:val="num" w:pos="360"/>
        </w:tabs>
        <w:ind w:left="720" w:hanging="360"/>
      </w:pPr>
      <w:rPr>
        <w:rFonts w:ascii="Wingdings 2" w:hAnsi="Wingdings 2" w:hint="default"/>
        <w:color w:val="00000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60FAA"/>
    <w:multiLevelType w:val="hybridMultilevel"/>
    <w:tmpl w:val="1CDEE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A29A4"/>
    <w:multiLevelType w:val="hybridMultilevel"/>
    <w:tmpl w:val="4F225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C6A95"/>
    <w:multiLevelType w:val="hybridMultilevel"/>
    <w:tmpl w:val="D696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27A82"/>
    <w:multiLevelType w:val="multilevel"/>
    <w:tmpl w:val="C354DFDE"/>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61108F2"/>
    <w:multiLevelType w:val="hybridMultilevel"/>
    <w:tmpl w:val="C354DFDE"/>
    <w:lvl w:ilvl="0" w:tplc="E43EC3D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72D3D"/>
    <w:multiLevelType w:val="hybridMultilevel"/>
    <w:tmpl w:val="709EC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42A74"/>
    <w:multiLevelType w:val="hybridMultilevel"/>
    <w:tmpl w:val="9D567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5534E"/>
    <w:multiLevelType w:val="hybridMultilevel"/>
    <w:tmpl w:val="3D100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57E9C"/>
    <w:multiLevelType w:val="hybridMultilevel"/>
    <w:tmpl w:val="EBE8CE74"/>
    <w:lvl w:ilvl="0" w:tplc="BA40A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40809">
    <w:abstractNumId w:val="9"/>
  </w:num>
  <w:num w:numId="2" w16cid:durableId="2084058490">
    <w:abstractNumId w:val="0"/>
  </w:num>
  <w:num w:numId="3" w16cid:durableId="886339852">
    <w:abstractNumId w:val="16"/>
  </w:num>
  <w:num w:numId="4" w16cid:durableId="1969243724">
    <w:abstractNumId w:val="4"/>
  </w:num>
  <w:num w:numId="5" w16cid:durableId="121581687">
    <w:abstractNumId w:val="11"/>
  </w:num>
  <w:num w:numId="6" w16cid:durableId="770971887">
    <w:abstractNumId w:val="15"/>
  </w:num>
  <w:num w:numId="7" w16cid:durableId="1675692243">
    <w:abstractNumId w:val="17"/>
  </w:num>
  <w:num w:numId="8" w16cid:durableId="880090760">
    <w:abstractNumId w:val="5"/>
  </w:num>
  <w:num w:numId="9" w16cid:durableId="608270917">
    <w:abstractNumId w:val="14"/>
  </w:num>
  <w:num w:numId="10" w16cid:durableId="1633243963">
    <w:abstractNumId w:val="13"/>
  </w:num>
  <w:num w:numId="11" w16cid:durableId="424156970">
    <w:abstractNumId w:val="2"/>
  </w:num>
  <w:num w:numId="12" w16cid:durableId="1338731333">
    <w:abstractNumId w:val="6"/>
  </w:num>
  <w:num w:numId="13" w16cid:durableId="588848060">
    <w:abstractNumId w:val="7"/>
  </w:num>
  <w:num w:numId="14" w16cid:durableId="1088426351">
    <w:abstractNumId w:val="8"/>
  </w:num>
  <w:num w:numId="15" w16cid:durableId="380790911">
    <w:abstractNumId w:val="1"/>
  </w:num>
  <w:num w:numId="16" w16cid:durableId="1815486215">
    <w:abstractNumId w:val="18"/>
  </w:num>
  <w:num w:numId="17" w16cid:durableId="215164895">
    <w:abstractNumId w:val="12"/>
  </w:num>
  <w:num w:numId="18" w16cid:durableId="435829239">
    <w:abstractNumId w:val="3"/>
  </w:num>
  <w:num w:numId="19" w16cid:durableId="140491568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75"/>
    <w:rsid w:val="00014C16"/>
    <w:rsid w:val="000151CB"/>
    <w:rsid w:val="00020906"/>
    <w:rsid w:val="000263F3"/>
    <w:rsid w:val="0002700E"/>
    <w:rsid w:val="00043A30"/>
    <w:rsid w:val="000455D5"/>
    <w:rsid w:val="00051839"/>
    <w:rsid w:val="00060971"/>
    <w:rsid w:val="000655A7"/>
    <w:rsid w:val="00097F6F"/>
    <w:rsid w:val="000A177F"/>
    <w:rsid w:val="000B0536"/>
    <w:rsid w:val="000D3150"/>
    <w:rsid w:val="000F0631"/>
    <w:rsid w:val="00100885"/>
    <w:rsid w:val="00100899"/>
    <w:rsid w:val="001176E0"/>
    <w:rsid w:val="0017235D"/>
    <w:rsid w:val="00182534"/>
    <w:rsid w:val="001B3B96"/>
    <w:rsid w:val="001C0B21"/>
    <w:rsid w:val="001C7657"/>
    <w:rsid w:val="001D0614"/>
    <w:rsid w:val="001F3C85"/>
    <w:rsid w:val="001F48A0"/>
    <w:rsid w:val="00227081"/>
    <w:rsid w:val="0024047A"/>
    <w:rsid w:val="002449D3"/>
    <w:rsid w:val="00253AB8"/>
    <w:rsid w:val="00263E05"/>
    <w:rsid w:val="00264FA5"/>
    <w:rsid w:val="00265D17"/>
    <w:rsid w:val="00276442"/>
    <w:rsid w:val="00282878"/>
    <w:rsid w:val="00286417"/>
    <w:rsid w:val="002B0180"/>
    <w:rsid w:val="002B0486"/>
    <w:rsid w:val="002B31D4"/>
    <w:rsid w:val="002B36BA"/>
    <w:rsid w:val="002C04E8"/>
    <w:rsid w:val="002D4FF9"/>
    <w:rsid w:val="002E1CF6"/>
    <w:rsid w:val="002F369C"/>
    <w:rsid w:val="0030416C"/>
    <w:rsid w:val="003328E6"/>
    <w:rsid w:val="00333FEB"/>
    <w:rsid w:val="003346E6"/>
    <w:rsid w:val="00343FEE"/>
    <w:rsid w:val="00356819"/>
    <w:rsid w:val="003755BB"/>
    <w:rsid w:val="0037574D"/>
    <w:rsid w:val="00390ABB"/>
    <w:rsid w:val="0039332C"/>
    <w:rsid w:val="003A3FB0"/>
    <w:rsid w:val="003A4B52"/>
    <w:rsid w:val="003A7C67"/>
    <w:rsid w:val="003C0D13"/>
    <w:rsid w:val="003C130A"/>
    <w:rsid w:val="003D2B47"/>
    <w:rsid w:val="003D2D75"/>
    <w:rsid w:val="003E3967"/>
    <w:rsid w:val="003F404E"/>
    <w:rsid w:val="003F73FF"/>
    <w:rsid w:val="004012EC"/>
    <w:rsid w:val="0043241A"/>
    <w:rsid w:val="0043264F"/>
    <w:rsid w:val="00450497"/>
    <w:rsid w:val="004523AE"/>
    <w:rsid w:val="004569B3"/>
    <w:rsid w:val="004B329C"/>
    <w:rsid w:val="004B5B0B"/>
    <w:rsid w:val="004B6CF7"/>
    <w:rsid w:val="004E3FC8"/>
    <w:rsid w:val="005041CE"/>
    <w:rsid w:val="00532E62"/>
    <w:rsid w:val="00540271"/>
    <w:rsid w:val="0055017A"/>
    <w:rsid w:val="00552B5C"/>
    <w:rsid w:val="00560EB3"/>
    <w:rsid w:val="005663EF"/>
    <w:rsid w:val="0058257A"/>
    <w:rsid w:val="005843E4"/>
    <w:rsid w:val="005A227C"/>
    <w:rsid w:val="005A6DFF"/>
    <w:rsid w:val="005C6EBC"/>
    <w:rsid w:val="005E5FFC"/>
    <w:rsid w:val="005F2543"/>
    <w:rsid w:val="005F2AD3"/>
    <w:rsid w:val="00607FB3"/>
    <w:rsid w:val="006143FF"/>
    <w:rsid w:val="00623CF6"/>
    <w:rsid w:val="00667552"/>
    <w:rsid w:val="00670E44"/>
    <w:rsid w:val="006722A4"/>
    <w:rsid w:val="006931BB"/>
    <w:rsid w:val="006D4BAB"/>
    <w:rsid w:val="006D77B4"/>
    <w:rsid w:val="0076657E"/>
    <w:rsid w:val="007722DC"/>
    <w:rsid w:val="007C64CB"/>
    <w:rsid w:val="007D1B54"/>
    <w:rsid w:val="007E0B66"/>
    <w:rsid w:val="007F64F7"/>
    <w:rsid w:val="008022DB"/>
    <w:rsid w:val="00803D8A"/>
    <w:rsid w:val="00811D8A"/>
    <w:rsid w:val="00821EEA"/>
    <w:rsid w:val="00826411"/>
    <w:rsid w:val="008424AE"/>
    <w:rsid w:val="00850525"/>
    <w:rsid w:val="00857659"/>
    <w:rsid w:val="00867B46"/>
    <w:rsid w:val="008724E2"/>
    <w:rsid w:val="008727F1"/>
    <w:rsid w:val="008741FD"/>
    <w:rsid w:val="00876B7F"/>
    <w:rsid w:val="0088614F"/>
    <w:rsid w:val="00896D13"/>
    <w:rsid w:val="008A0301"/>
    <w:rsid w:val="008A0D22"/>
    <w:rsid w:val="008A4FFE"/>
    <w:rsid w:val="008D1C74"/>
    <w:rsid w:val="008E1EB6"/>
    <w:rsid w:val="008E66FF"/>
    <w:rsid w:val="008F1433"/>
    <w:rsid w:val="00915DCA"/>
    <w:rsid w:val="00924D06"/>
    <w:rsid w:val="009267E9"/>
    <w:rsid w:val="00953C37"/>
    <w:rsid w:val="00984770"/>
    <w:rsid w:val="00997B75"/>
    <w:rsid w:val="009B4CE0"/>
    <w:rsid w:val="009C2F46"/>
    <w:rsid w:val="009D5E1A"/>
    <w:rsid w:val="009E205E"/>
    <w:rsid w:val="009E5D27"/>
    <w:rsid w:val="009F3C9E"/>
    <w:rsid w:val="00A319F0"/>
    <w:rsid w:val="00A36E98"/>
    <w:rsid w:val="00A41285"/>
    <w:rsid w:val="00A425A5"/>
    <w:rsid w:val="00A47B34"/>
    <w:rsid w:val="00A57740"/>
    <w:rsid w:val="00AA71F8"/>
    <w:rsid w:val="00AB2716"/>
    <w:rsid w:val="00AB6B67"/>
    <w:rsid w:val="00AC68DF"/>
    <w:rsid w:val="00AD5309"/>
    <w:rsid w:val="00AF4D0C"/>
    <w:rsid w:val="00B122F6"/>
    <w:rsid w:val="00B41B6E"/>
    <w:rsid w:val="00B6457B"/>
    <w:rsid w:val="00B67F7E"/>
    <w:rsid w:val="00B96FB1"/>
    <w:rsid w:val="00BA1C37"/>
    <w:rsid w:val="00BC05E9"/>
    <w:rsid w:val="00BE7EF7"/>
    <w:rsid w:val="00C04B36"/>
    <w:rsid w:val="00C05FF1"/>
    <w:rsid w:val="00C217B9"/>
    <w:rsid w:val="00C25871"/>
    <w:rsid w:val="00C35031"/>
    <w:rsid w:val="00C42BAE"/>
    <w:rsid w:val="00C74824"/>
    <w:rsid w:val="00C862C2"/>
    <w:rsid w:val="00CC15C9"/>
    <w:rsid w:val="00CC68CB"/>
    <w:rsid w:val="00D15DF1"/>
    <w:rsid w:val="00D2149A"/>
    <w:rsid w:val="00D21D7B"/>
    <w:rsid w:val="00D43AF8"/>
    <w:rsid w:val="00D5078C"/>
    <w:rsid w:val="00D66FD6"/>
    <w:rsid w:val="00D7595F"/>
    <w:rsid w:val="00D84A7E"/>
    <w:rsid w:val="00D86A3F"/>
    <w:rsid w:val="00DB2C88"/>
    <w:rsid w:val="00DB74EF"/>
    <w:rsid w:val="00E0775A"/>
    <w:rsid w:val="00E22F9B"/>
    <w:rsid w:val="00E2490A"/>
    <w:rsid w:val="00E34A33"/>
    <w:rsid w:val="00E9265F"/>
    <w:rsid w:val="00E937C7"/>
    <w:rsid w:val="00EB6433"/>
    <w:rsid w:val="00F00AB7"/>
    <w:rsid w:val="00F02CDB"/>
    <w:rsid w:val="00F10491"/>
    <w:rsid w:val="00F127B2"/>
    <w:rsid w:val="00F176CD"/>
    <w:rsid w:val="00F57EAC"/>
    <w:rsid w:val="00F66711"/>
    <w:rsid w:val="00F71771"/>
    <w:rsid w:val="00F87E35"/>
    <w:rsid w:val="00F905D6"/>
    <w:rsid w:val="00FB2A10"/>
    <w:rsid w:val="00FB5FD4"/>
    <w:rsid w:val="00FC3F11"/>
    <w:rsid w:val="00FC5907"/>
    <w:rsid w:val="00FD3267"/>
    <w:rsid w:val="00FD7E0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CF001"/>
  <w14:defaultImageDpi w14:val="300"/>
  <w15:docId w15:val="{721C2DD8-A7B6-9A45-ABC2-992DEA2D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04D1"/>
    <w:rPr>
      <w:color w:val="0000FF"/>
      <w:u w:val="single"/>
    </w:rPr>
  </w:style>
  <w:style w:type="character" w:styleId="CommentReference">
    <w:name w:val="annotation reference"/>
    <w:uiPriority w:val="99"/>
    <w:unhideWhenUsed/>
    <w:rsid w:val="007D0C73"/>
    <w:rPr>
      <w:sz w:val="18"/>
      <w:szCs w:val="18"/>
    </w:rPr>
  </w:style>
  <w:style w:type="paragraph" w:styleId="CommentText">
    <w:name w:val="annotation text"/>
    <w:basedOn w:val="Normal"/>
    <w:link w:val="CommentTextChar"/>
    <w:uiPriority w:val="99"/>
    <w:unhideWhenUsed/>
    <w:rsid w:val="007D0C73"/>
  </w:style>
  <w:style w:type="character" w:customStyle="1" w:styleId="CommentTextChar">
    <w:name w:val="Comment Text Char"/>
    <w:basedOn w:val="DefaultParagraphFont"/>
    <w:link w:val="CommentText"/>
    <w:uiPriority w:val="99"/>
    <w:rsid w:val="007D0C73"/>
  </w:style>
  <w:style w:type="paragraph" w:styleId="CommentSubject">
    <w:name w:val="annotation subject"/>
    <w:basedOn w:val="CommentText"/>
    <w:next w:val="CommentText"/>
    <w:link w:val="CommentSubjectChar"/>
    <w:uiPriority w:val="99"/>
    <w:semiHidden/>
    <w:unhideWhenUsed/>
    <w:rsid w:val="007D0C73"/>
    <w:rPr>
      <w:b/>
      <w:bCs/>
      <w:sz w:val="20"/>
      <w:szCs w:val="20"/>
    </w:rPr>
  </w:style>
  <w:style w:type="character" w:customStyle="1" w:styleId="CommentSubjectChar">
    <w:name w:val="Comment Subject Char"/>
    <w:link w:val="CommentSubject"/>
    <w:uiPriority w:val="99"/>
    <w:semiHidden/>
    <w:rsid w:val="007D0C73"/>
    <w:rPr>
      <w:b/>
      <w:bCs/>
      <w:sz w:val="20"/>
      <w:szCs w:val="20"/>
    </w:rPr>
  </w:style>
  <w:style w:type="paragraph" w:styleId="BalloonText">
    <w:name w:val="Balloon Text"/>
    <w:basedOn w:val="Normal"/>
    <w:link w:val="BalloonTextChar"/>
    <w:uiPriority w:val="99"/>
    <w:semiHidden/>
    <w:unhideWhenUsed/>
    <w:rsid w:val="007D0C73"/>
    <w:rPr>
      <w:rFonts w:ascii="Lucida Grande" w:hAnsi="Lucida Grande"/>
      <w:sz w:val="18"/>
      <w:szCs w:val="18"/>
    </w:rPr>
  </w:style>
  <w:style w:type="character" w:customStyle="1" w:styleId="BalloonTextChar">
    <w:name w:val="Balloon Text Char"/>
    <w:link w:val="BalloonText"/>
    <w:uiPriority w:val="99"/>
    <w:semiHidden/>
    <w:rsid w:val="007D0C73"/>
    <w:rPr>
      <w:rFonts w:ascii="Lucida Grande" w:hAnsi="Lucida Grande"/>
      <w:sz w:val="18"/>
      <w:szCs w:val="18"/>
    </w:rPr>
  </w:style>
  <w:style w:type="paragraph" w:styleId="PlainText">
    <w:name w:val="Plain Text"/>
    <w:basedOn w:val="Normal"/>
    <w:link w:val="PlainTextChar"/>
    <w:uiPriority w:val="99"/>
    <w:unhideWhenUsed/>
    <w:rsid w:val="000F4CA0"/>
    <w:rPr>
      <w:rFonts w:ascii="Consolas" w:eastAsia="Calibri" w:hAnsi="Consolas"/>
      <w:sz w:val="21"/>
      <w:szCs w:val="21"/>
    </w:rPr>
  </w:style>
  <w:style w:type="character" w:customStyle="1" w:styleId="PlainTextChar">
    <w:name w:val="Plain Text Char"/>
    <w:link w:val="PlainText"/>
    <w:uiPriority w:val="99"/>
    <w:rsid w:val="000F4CA0"/>
    <w:rPr>
      <w:rFonts w:ascii="Consolas" w:eastAsia="Calibri" w:hAnsi="Consolas"/>
      <w:sz w:val="21"/>
      <w:szCs w:val="21"/>
    </w:rPr>
  </w:style>
  <w:style w:type="paragraph" w:styleId="ListParagraph">
    <w:name w:val="List Paragraph"/>
    <w:basedOn w:val="Normal"/>
    <w:uiPriority w:val="34"/>
    <w:qFormat/>
    <w:rsid w:val="000F4CA0"/>
    <w:pPr>
      <w:ind w:left="720"/>
    </w:pPr>
    <w:rPr>
      <w:rFonts w:ascii="Calibri" w:eastAsia="Calibri" w:hAnsi="Calibri"/>
      <w:sz w:val="22"/>
      <w:szCs w:val="22"/>
    </w:rPr>
  </w:style>
  <w:style w:type="character" w:styleId="FollowedHyperlink">
    <w:name w:val="FollowedHyperlink"/>
    <w:uiPriority w:val="99"/>
    <w:semiHidden/>
    <w:unhideWhenUsed/>
    <w:rsid w:val="006C01A7"/>
    <w:rPr>
      <w:color w:val="800080"/>
      <w:u w:val="single"/>
    </w:rPr>
  </w:style>
  <w:style w:type="paragraph" w:customStyle="1" w:styleId="Default">
    <w:name w:val="Default"/>
    <w:rsid w:val="00FB2A10"/>
    <w:pPr>
      <w:autoSpaceDE w:val="0"/>
      <w:autoSpaceDN w:val="0"/>
      <w:adjustRightInd w:val="0"/>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2D4FF9"/>
    <w:rPr>
      <w:color w:val="605E5C"/>
      <w:shd w:val="clear" w:color="auto" w:fill="E1DFDD"/>
    </w:rPr>
  </w:style>
  <w:style w:type="table" w:styleId="TableGrid">
    <w:name w:val="Table Grid"/>
    <w:basedOn w:val="TableNormal"/>
    <w:uiPriority w:val="59"/>
    <w:rsid w:val="00F66711"/>
    <w:rPr>
      <w:rFonts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428533">
      <w:bodyDiv w:val="1"/>
      <w:marLeft w:val="0"/>
      <w:marRight w:val="0"/>
      <w:marTop w:val="0"/>
      <w:marBottom w:val="0"/>
      <w:divBdr>
        <w:top w:val="none" w:sz="0" w:space="0" w:color="auto"/>
        <w:left w:val="none" w:sz="0" w:space="0" w:color="auto"/>
        <w:bottom w:val="none" w:sz="0" w:space="0" w:color="auto"/>
        <w:right w:val="none" w:sz="0" w:space="0" w:color="auto"/>
      </w:divBdr>
      <w:divsChild>
        <w:div w:id="1485512867">
          <w:marLeft w:val="0"/>
          <w:marRight w:val="0"/>
          <w:marTop w:val="0"/>
          <w:marBottom w:val="0"/>
          <w:divBdr>
            <w:top w:val="single" w:sz="2" w:space="4" w:color="BBBBBB"/>
            <w:left w:val="single" w:sz="2" w:space="4" w:color="BBBBBB"/>
            <w:bottom w:val="single" w:sz="2" w:space="4" w:color="888888"/>
            <w:right w:val="single" w:sz="2" w:space="4" w:color="888888"/>
          </w:divBdr>
          <w:divsChild>
            <w:div w:id="1135491010">
              <w:marLeft w:val="0"/>
              <w:marRight w:val="0"/>
              <w:marTop w:val="0"/>
              <w:marBottom w:val="0"/>
              <w:divBdr>
                <w:top w:val="none" w:sz="0" w:space="0" w:color="auto"/>
                <w:left w:val="none" w:sz="0" w:space="0" w:color="auto"/>
                <w:bottom w:val="none" w:sz="0" w:space="0" w:color="auto"/>
                <w:right w:val="none" w:sz="0" w:space="0" w:color="auto"/>
              </w:divBdr>
            </w:div>
            <w:div w:id="440682947">
              <w:marLeft w:val="0"/>
              <w:marRight w:val="0"/>
              <w:marTop w:val="0"/>
              <w:marBottom w:val="0"/>
              <w:divBdr>
                <w:top w:val="none" w:sz="0" w:space="0" w:color="auto"/>
                <w:left w:val="none" w:sz="0" w:space="0" w:color="auto"/>
                <w:bottom w:val="none" w:sz="0" w:space="0" w:color="auto"/>
                <w:right w:val="none" w:sz="0" w:space="0" w:color="auto"/>
              </w:divBdr>
            </w:div>
            <w:div w:id="1688556575">
              <w:marLeft w:val="0"/>
              <w:marRight w:val="0"/>
              <w:marTop w:val="0"/>
              <w:marBottom w:val="0"/>
              <w:divBdr>
                <w:top w:val="none" w:sz="0" w:space="0" w:color="auto"/>
                <w:left w:val="none" w:sz="0" w:space="0" w:color="auto"/>
                <w:bottom w:val="none" w:sz="0" w:space="0" w:color="auto"/>
                <w:right w:val="none" w:sz="0" w:space="0" w:color="auto"/>
              </w:divBdr>
            </w:div>
          </w:divsChild>
        </w:div>
        <w:div w:id="298152981">
          <w:marLeft w:val="0"/>
          <w:marRight w:val="0"/>
          <w:marTop w:val="0"/>
          <w:marBottom w:val="0"/>
          <w:divBdr>
            <w:top w:val="none" w:sz="0" w:space="0" w:color="auto"/>
            <w:left w:val="none" w:sz="0" w:space="0" w:color="auto"/>
            <w:bottom w:val="none" w:sz="0" w:space="0" w:color="auto"/>
            <w:right w:val="none" w:sz="0" w:space="0" w:color="auto"/>
          </w:divBdr>
          <w:divsChild>
            <w:div w:id="1795175331">
              <w:marLeft w:val="0"/>
              <w:marRight w:val="0"/>
              <w:marTop w:val="0"/>
              <w:marBottom w:val="0"/>
              <w:divBdr>
                <w:top w:val="none" w:sz="0" w:space="0" w:color="auto"/>
                <w:left w:val="none" w:sz="0" w:space="0" w:color="auto"/>
                <w:bottom w:val="none" w:sz="0" w:space="0" w:color="auto"/>
                <w:right w:val="none" w:sz="0" w:space="0" w:color="auto"/>
              </w:divBdr>
              <w:divsChild>
                <w:div w:id="41053947">
                  <w:marLeft w:val="0"/>
                  <w:marRight w:val="0"/>
                  <w:marTop w:val="0"/>
                  <w:marBottom w:val="0"/>
                  <w:divBdr>
                    <w:top w:val="single" w:sz="2" w:space="0" w:color="BBBBBB"/>
                    <w:left w:val="single" w:sz="2" w:space="0" w:color="BBBBBB"/>
                    <w:bottom w:val="single" w:sz="2" w:space="0" w:color="888888"/>
                    <w:right w:val="single" w:sz="2" w:space="0" w:color="888888"/>
                  </w:divBdr>
                  <w:divsChild>
                    <w:div w:id="829714847">
                      <w:marLeft w:val="0"/>
                      <w:marRight w:val="0"/>
                      <w:marTop w:val="0"/>
                      <w:marBottom w:val="0"/>
                      <w:divBdr>
                        <w:top w:val="none" w:sz="0" w:space="4" w:color="auto"/>
                        <w:left w:val="none" w:sz="0" w:space="4" w:color="auto"/>
                        <w:bottom w:val="none" w:sz="0" w:space="4" w:color="auto"/>
                        <w:right w:val="none" w:sz="0" w:space="4" w:color="auto"/>
                      </w:divBdr>
                    </w:div>
                  </w:divsChild>
                </w:div>
                <w:div w:id="965626760">
                  <w:blockQuote w:val="1"/>
                  <w:marLeft w:val="300"/>
                  <w:marRight w:val="150"/>
                  <w:marTop w:val="30"/>
                  <w:marBottom w:val="15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e.naaee.org/research-symposium/RS-cfp" TargetMode="External"/><Relationship Id="rId3" Type="http://schemas.openxmlformats.org/officeDocument/2006/relationships/styles" Target="styles.xml"/><Relationship Id="rId7" Type="http://schemas.openxmlformats.org/officeDocument/2006/relationships/hyperlink" Target="https://conference.naaee.org/research-symposium/RS-CF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aaee.org" TargetMode="External"/><Relationship Id="rId4" Type="http://schemas.openxmlformats.org/officeDocument/2006/relationships/settings" Target="settings.xml"/><Relationship Id="rId9" Type="http://schemas.openxmlformats.org/officeDocument/2006/relationships/hyperlink" Target="https://conference.naaee.org/research-symposium/rs-c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4A6E-07FB-AD4F-A137-EC61CBAF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UMCES</Company>
  <LinksUpToDate>false</LinksUpToDate>
  <CharactersWithSpaces>9315</CharactersWithSpaces>
  <SharedDoc>false</SharedDoc>
  <HLinks>
    <vt:vector size="12" baseType="variant">
      <vt:variant>
        <vt:i4>4915280</vt:i4>
      </vt:variant>
      <vt:variant>
        <vt:i4>0</vt:i4>
      </vt:variant>
      <vt:variant>
        <vt:i4>0</vt:i4>
      </vt:variant>
      <vt:variant>
        <vt:i4>5</vt:i4>
      </vt:variant>
      <vt:variant>
        <vt:lpwstr>http://www.naaee.net/conference/cfp-research</vt:lpwstr>
      </vt:variant>
      <vt:variant>
        <vt:lpwstr/>
      </vt:variant>
      <vt:variant>
        <vt:i4>2359393</vt:i4>
      </vt:variant>
      <vt:variant>
        <vt:i4>-1</vt:i4>
      </vt:variant>
      <vt:variant>
        <vt:i4>1027</vt:i4>
      </vt:variant>
      <vt:variant>
        <vt:i4>1</vt:i4>
      </vt:variant>
      <vt:variant>
        <vt:lpwstr>NAAEE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Mann</dc:creator>
  <cp:keywords/>
  <cp:lastModifiedBy>Lori</cp:lastModifiedBy>
  <cp:revision>5</cp:revision>
  <dcterms:created xsi:type="dcterms:W3CDTF">2022-03-29T23:21:00Z</dcterms:created>
  <dcterms:modified xsi:type="dcterms:W3CDTF">2022-03-31T07:19:00Z</dcterms:modified>
</cp:coreProperties>
</file>